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689E3" w14:textId="77777777" w:rsidR="000C01EC" w:rsidRDefault="0049745D">
      <w:pPr>
        <w:ind w:left="5664" w:firstLine="708"/>
        <w:jc w:val="right"/>
      </w:pPr>
      <w:r>
        <w:rPr>
          <w:rFonts w:ascii="Arial" w:hAnsi="Arial" w:cs="Arial"/>
          <w:sz w:val="24"/>
          <w:szCs w:val="24"/>
        </w:rPr>
        <w:t>Fiche sujet – candidat (1/3)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5388"/>
      </w:tblGrid>
      <w:tr w:rsidR="000C01EC" w14:paraId="70E37CE3" w14:textId="77777777">
        <w:trPr>
          <w:trHeight w:val="2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44A10E" w14:textId="77777777" w:rsidR="000C01EC" w:rsidRDefault="0049745D">
            <w:pPr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Contexte </w:t>
            </w:r>
          </w:p>
        </w:tc>
      </w:tr>
      <w:tr w:rsidR="000C01EC" w14:paraId="6122FEE9" w14:textId="77777777">
        <w:trPr>
          <w:trHeight w:val="2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AF265" w14:textId="77777777" w:rsidR="000C01EC" w:rsidRDefault="0049745D" w:rsidP="00A87B7F">
            <w:pPr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situation problème est clairement établie …</w:t>
            </w:r>
          </w:p>
          <w:p w14:paraId="0A71F61E" w14:textId="77777777" w:rsidR="000C01EC" w:rsidRDefault="0049745D" w:rsidP="00A87B7F">
            <w:pPr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Un problème ou une question est clairement formulé (e) :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On cherche à</w:t>
            </w:r>
            <w:r>
              <w:rPr>
                <w:rFonts w:ascii="Arial" w:hAnsi="Arial" w:cs="Arial"/>
                <w:sz w:val="24"/>
                <w:szCs w:val="24"/>
              </w:rPr>
              <w:t xml:space="preserve"> ...</w:t>
            </w:r>
          </w:p>
          <w:p w14:paraId="50FBA62D" w14:textId="77777777" w:rsidR="000C01EC" w:rsidRDefault="000C01EC">
            <w:pPr>
              <w:jc w:val="both"/>
              <w:rPr>
                <w:sz w:val="10"/>
                <w:szCs w:val="10"/>
              </w:rPr>
            </w:pPr>
          </w:p>
        </w:tc>
      </w:tr>
    </w:tbl>
    <w:p w14:paraId="169A266F" w14:textId="77777777" w:rsidR="000C01EC" w:rsidRDefault="000C01EC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0C01EC" w14:paraId="39A09D74" w14:textId="77777777">
        <w:tc>
          <w:tcPr>
            <w:tcW w:w="5000" w:type="pct"/>
            <w:shd w:val="clear" w:color="auto" w:fill="D9D9D9" w:themeFill="background1" w:themeFillShade="D9"/>
          </w:tcPr>
          <w:p w14:paraId="32C1387B" w14:textId="77777777" w:rsidR="000C01EC" w:rsidRDefault="004974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0C01EC" w14:paraId="64288E91" w14:textId="77777777">
        <w:tc>
          <w:tcPr>
            <w:tcW w:w="5000" w:type="pct"/>
            <w:shd w:val="clear" w:color="auto" w:fill="F2F2F2" w:themeFill="background1" w:themeFillShade="F2"/>
          </w:tcPr>
          <w:p w14:paraId="61C52BA7" w14:textId="640ECC01" w:rsidR="000C01EC" w:rsidRDefault="0049745D">
            <w:pPr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Partie A</w:t>
            </w:r>
            <w:r w:rsidR="00B62829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 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: Appropriation du contexte et activité pratique (durée recommandée</w:t>
            </w:r>
            <w:r w:rsidR="00B62829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 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:</w:t>
            </w:r>
            <w:r w:rsidR="00B62829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 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? minutes)</w:t>
            </w:r>
          </w:p>
        </w:tc>
      </w:tr>
      <w:tr w:rsidR="000C01EC" w14:paraId="463AE600" w14:textId="77777777">
        <w:tc>
          <w:tcPr>
            <w:tcW w:w="5000" w:type="pct"/>
          </w:tcPr>
          <w:p w14:paraId="02F235E8" w14:textId="2CE88085" w:rsidR="000C01EC" w:rsidRDefault="0049745D" w:rsidP="00A87B7F">
            <w:pPr>
              <w:spacing w:before="120"/>
              <w:jc w:val="left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La stratégie adoptée est de (consiste </w:t>
            </w:r>
            <w:r w:rsidR="00B00E84">
              <w:rPr>
                <w:rFonts w:ascii="Arial" w:hAnsi="Arial" w:cs="Arial"/>
                <w:b/>
                <w:bCs/>
                <w:sz w:val="24"/>
                <w:szCs w:val="24"/>
              </w:rPr>
              <w:t>à) …</w:t>
            </w:r>
            <w:r w:rsidR="00B6282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210AC7F8" w14:textId="77777777" w:rsidR="000C01EC" w:rsidRDefault="000C01EC">
            <w:pPr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</w:pPr>
          </w:p>
          <w:p w14:paraId="35A641E6" w14:textId="4246708B" w:rsidR="000C01EC" w:rsidRPr="003E4F9B" w:rsidRDefault="003E4F9B" w:rsidP="003E4F9B">
            <w:pPr>
              <w:spacing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8452ED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Mettre en œuvre le protocole.</w:t>
            </w:r>
          </w:p>
        </w:tc>
      </w:tr>
      <w:tr w:rsidR="000C01EC" w14:paraId="13A6F76C" w14:textId="77777777">
        <w:tc>
          <w:tcPr>
            <w:tcW w:w="5000" w:type="pct"/>
            <w:shd w:val="clear" w:color="auto" w:fill="F2F2F2" w:themeFill="background1" w:themeFillShade="F2"/>
          </w:tcPr>
          <w:p w14:paraId="5C9678D9" w14:textId="3BAF730A" w:rsidR="000C01EC" w:rsidRDefault="0049745D" w:rsidP="003E4F9B">
            <w:pPr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Partie B</w:t>
            </w:r>
            <w:r w:rsidR="00B62829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 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: </w:t>
            </w:r>
            <w:r w:rsidR="003E4F9B" w:rsidRPr="008452ED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Communication</w:t>
            </w:r>
            <w:r w:rsidRPr="008452ED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des résultats,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poursuite de la stratégie et conclusion (durée recommandée</w:t>
            </w:r>
            <w:r w:rsidR="00B62829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 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:</w:t>
            </w:r>
            <w:r w:rsidR="00B62829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 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? minutes)</w:t>
            </w:r>
          </w:p>
        </w:tc>
      </w:tr>
      <w:tr w:rsidR="000C01EC" w14:paraId="5A653572" w14:textId="77777777">
        <w:tc>
          <w:tcPr>
            <w:tcW w:w="5000" w:type="pct"/>
          </w:tcPr>
          <w:p w14:paraId="076EB4DE" w14:textId="77777777" w:rsidR="000C01EC" w:rsidRDefault="0049745D" w:rsidP="00A87B7F">
            <w:pPr>
              <w:spacing w:before="12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Présenter et traiter les résultats obtenus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, sous la forme de votre choix et les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3D1D58D4" w14:textId="77777777" w:rsidR="000C01EC" w:rsidRDefault="000C01EC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9E58EFD" w14:textId="44F390CF" w:rsidR="000C01EC" w:rsidRDefault="00035231">
            <w:pPr>
              <w:rPr>
                <w:rFonts w:ascii="Arial" w:hAnsi="Arial" w:cs="Arial"/>
                <w:bCs/>
                <w:i/>
                <w:color w:val="FF0000"/>
                <w:sz w:val="24"/>
                <w:szCs w:val="24"/>
              </w:rPr>
            </w:pPr>
            <w:r w:rsidRPr="008452ED">
              <w:rPr>
                <w:rFonts w:ascii="Arial" w:hAnsi="Arial" w:cs="Arial"/>
                <w:b/>
                <w:bCs/>
                <w:i/>
                <w:color w:val="FF0000"/>
                <w:sz w:val="24"/>
                <w:szCs w:val="24"/>
              </w:rPr>
              <w:t>A</w:t>
            </w:r>
            <w:r w:rsidR="0049745D" w:rsidRPr="008452ED">
              <w:rPr>
                <w:rFonts w:ascii="Arial" w:hAnsi="Arial" w:cs="Arial"/>
                <w:b/>
                <w:bCs/>
                <w:i/>
                <w:color w:val="FF0000"/>
                <w:sz w:val="24"/>
                <w:szCs w:val="24"/>
              </w:rPr>
              <w:t xml:space="preserve">ppeler l’examinateur </w:t>
            </w:r>
            <w:r w:rsidR="0049745D" w:rsidRPr="008452ED">
              <w:rPr>
                <w:rFonts w:ascii="Arial" w:hAnsi="Arial" w:cs="Arial"/>
                <w:bCs/>
                <w:i/>
                <w:color w:val="FF0000"/>
                <w:sz w:val="24"/>
                <w:szCs w:val="24"/>
              </w:rPr>
              <w:t xml:space="preserve">pour obtenir une ressource </w:t>
            </w:r>
            <w:r w:rsidR="0049745D">
              <w:rPr>
                <w:rFonts w:ascii="Arial" w:hAnsi="Arial" w:cs="Arial"/>
                <w:bCs/>
                <w:i/>
                <w:color w:val="FF0000"/>
                <w:sz w:val="24"/>
                <w:szCs w:val="24"/>
              </w:rPr>
              <w:t xml:space="preserve">complémentaire (à enlever </w:t>
            </w:r>
            <w:r w:rsidRPr="008452ED">
              <w:rPr>
                <w:rFonts w:ascii="Arial" w:hAnsi="Arial" w:cs="Arial"/>
                <w:b/>
                <w:bCs/>
                <w:i/>
                <w:color w:val="FF0000"/>
                <w:sz w:val="24"/>
                <w:szCs w:val="24"/>
              </w:rPr>
              <w:t>totalement</w:t>
            </w:r>
            <w:r>
              <w:rPr>
                <w:rFonts w:ascii="Arial" w:hAnsi="Arial" w:cs="Arial"/>
                <w:bCs/>
                <w:i/>
                <w:color w:val="FF0000"/>
                <w:sz w:val="24"/>
                <w:szCs w:val="24"/>
              </w:rPr>
              <w:t xml:space="preserve"> </w:t>
            </w:r>
            <w:r w:rsidR="0049745D">
              <w:rPr>
                <w:rFonts w:ascii="Arial" w:hAnsi="Arial" w:cs="Arial"/>
                <w:bCs/>
                <w:i/>
                <w:color w:val="FF0000"/>
                <w:sz w:val="24"/>
                <w:szCs w:val="24"/>
              </w:rPr>
              <w:t>si non nécessaire).</w:t>
            </w:r>
          </w:p>
          <w:p w14:paraId="66AB4ECF" w14:textId="77777777" w:rsidR="000C01EC" w:rsidRDefault="000C01EC">
            <w:pPr>
              <w:rPr>
                <w:rFonts w:ascii="Arial" w:hAnsi="Arial" w:cs="Arial"/>
                <w:bCs/>
                <w:i/>
                <w:color w:val="FF0000"/>
                <w:sz w:val="24"/>
                <w:szCs w:val="24"/>
              </w:rPr>
            </w:pPr>
          </w:p>
          <w:p w14:paraId="54FB3F4D" w14:textId="6E973C3D" w:rsidR="000C01EC" w:rsidRDefault="0049745D">
            <w:pPr>
              <w:jc w:val="left"/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00"/>
                <w:sz w:val="24"/>
                <w:szCs w:val="24"/>
              </w:rPr>
              <w:t xml:space="preserve">Rédiger une consigne qui ait du sens, compréhensible par l’élève, qui permette d’avoir un regard critique et logique avec le problème ou la question.  </w:t>
            </w:r>
          </w:p>
          <w:p w14:paraId="45B86096" w14:textId="77777777" w:rsidR="000C01EC" w:rsidRDefault="000C01EC">
            <w:pPr>
              <w:jc w:val="left"/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  <w:p w14:paraId="4D5E3EBF" w14:textId="77777777" w:rsidR="000C01EC" w:rsidRDefault="0049745D">
            <w:pPr>
              <w:rPr>
                <w:rFonts w:ascii="Arial" w:hAnsi="Arial" w:cs="Arial"/>
                <w:bCs/>
                <w:i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Appeler l’examinateur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pour </w:t>
            </w:r>
            <w:r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 xml:space="preserve">présenter votre proposition à l’oral </w:t>
            </w:r>
            <w:r>
              <w:rPr>
                <w:rFonts w:ascii="Arial" w:hAnsi="Arial" w:cs="Arial"/>
                <w:bCs/>
                <w:i/>
                <w:color w:val="FF0000"/>
                <w:sz w:val="24"/>
                <w:szCs w:val="24"/>
              </w:rPr>
              <w:t>et obtenir une ressource complémentaire (à enlever si non nécessaire).</w:t>
            </w:r>
          </w:p>
          <w:p w14:paraId="339A0093" w14:textId="77777777" w:rsidR="000C01EC" w:rsidRDefault="000C01EC">
            <w:pPr>
              <w:rPr>
                <w:rFonts w:ascii="Arial" w:hAnsi="Arial" w:cs="Arial"/>
                <w:bCs/>
                <w:i/>
                <w:color w:val="FF0000"/>
                <w:sz w:val="24"/>
                <w:szCs w:val="24"/>
              </w:rPr>
            </w:pPr>
          </w:p>
          <w:p w14:paraId="3614E36A" w14:textId="02FB4E53" w:rsidR="000C01EC" w:rsidRDefault="0049745D">
            <w:pPr>
              <w:spacing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Conclure,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à partir de l’ensemble des données, sur</w:t>
            </w:r>
            <w:r w:rsidR="00B62829">
              <w:rPr>
                <w:rFonts w:ascii="Arial" w:hAnsi="Arial" w:cs="Arial"/>
                <w:bCs/>
                <w:sz w:val="24"/>
                <w:szCs w:val="24"/>
              </w:rPr>
              <w:t>…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</w:tr>
    </w:tbl>
    <w:p w14:paraId="77C02B61" w14:textId="77777777" w:rsidR="000C01EC" w:rsidRDefault="0049745D">
      <w:pPr>
        <w:jc w:val="right"/>
      </w:pPr>
      <w:r>
        <w:rPr>
          <w:rFonts w:ascii="Arial" w:hAnsi="Arial" w:cs="Arial"/>
          <w:sz w:val="24"/>
          <w:szCs w:val="24"/>
        </w:rPr>
        <w:br w:type="page" w:clear="all"/>
      </w:r>
      <w:r>
        <w:rPr>
          <w:rFonts w:ascii="Arial" w:hAnsi="Arial" w:cs="Arial"/>
          <w:sz w:val="24"/>
          <w:szCs w:val="24"/>
        </w:rPr>
        <w:lastRenderedPageBreak/>
        <w:t>Fiche sujet – candidat (2/3)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807"/>
        <w:gridCol w:w="5306"/>
        <w:gridCol w:w="4275"/>
      </w:tblGrid>
      <w:tr w:rsidR="000C01EC" w14:paraId="04F88A18" w14:textId="77777777">
        <w:trPr>
          <w:trHeight w:val="2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4D27B2" w14:textId="77777777" w:rsidR="000C01EC" w:rsidRDefault="0049745D">
            <w:pPr>
              <w:spacing w:before="120" w:after="120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Protocole </w:t>
            </w:r>
          </w:p>
        </w:tc>
      </w:tr>
      <w:tr w:rsidR="000C01EC" w14:paraId="30683E70" w14:textId="77777777">
        <w:trPr>
          <w:trHeight w:val="20"/>
        </w:trPr>
        <w:tc>
          <w:tcPr>
            <w:tcW w:w="1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6778F" w14:textId="3DCF84A6" w:rsidR="000C01EC" w:rsidRDefault="0049745D">
            <w:pPr>
              <w:pStyle w:val="Corpsdetexte"/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Matériel</w:t>
            </w:r>
            <w:r w:rsidR="00B62829">
              <w:rPr>
                <w:rFonts w:ascii="Arial" w:hAnsi="Arial" w:cs="Arial"/>
                <w:b/>
                <w:sz w:val="24"/>
                <w:szCs w:val="24"/>
              </w:rPr>
              <w:t> 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14:paraId="37B595AC" w14:textId="77777777" w:rsidR="000C01EC" w:rsidRDefault="000C01EC">
            <w:pPr>
              <w:pStyle w:val="Paragraphedeliste"/>
              <w:numPr>
                <w:ilvl w:val="0"/>
                <w:numId w:val="4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Arial" w:eastAsia="Arial" w:hAnsi="Arial" w:cs="Arial"/>
              </w:rPr>
            </w:pPr>
          </w:p>
        </w:tc>
        <w:tc>
          <w:tcPr>
            <w:tcW w:w="31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BB077" w14:textId="3AEEECC4" w:rsidR="000C01EC" w:rsidRDefault="0049745D">
            <w:pPr>
              <w:pStyle w:val="Corpsdetexte"/>
              <w:spacing w:before="120"/>
              <w:jc w:val="left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Étapes du protocole à réaliser</w:t>
            </w:r>
            <w:r w:rsidR="00B62829">
              <w:rPr>
                <w:rFonts w:ascii="Arial" w:hAnsi="Arial" w:cs="Arial"/>
                <w:b/>
                <w:sz w:val="24"/>
                <w:szCs w:val="24"/>
              </w:rPr>
              <w:t> 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(</w:t>
            </w:r>
            <w:r w:rsidR="00B62829">
              <w:rPr>
                <w:rFonts w:ascii="Arial" w:hAnsi="Arial" w:cs="Arial"/>
                <w:b/>
                <w:color w:val="FF0000"/>
                <w:sz w:val="24"/>
                <w:szCs w:val="24"/>
              </w:rPr>
              <w:t>détailler le protocole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</w:p>
          <w:p w14:paraId="28ED9BED" w14:textId="77777777" w:rsidR="000C01EC" w:rsidRDefault="000C01EC">
            <w:pPr>
              <w:pStyle w:val="Paragraphedeliste"/>
              <w:numPr>
                <w:ilvl w:val="0"/>
                <w:numId w:val="42"/>
              </w:numPr>
              <w:tabs>
                <w:tab w:val="left" w:pos="319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E838CA5" w14:textId="77777777" w:rsidR="000C01EC" w:rsidRDefault="000C01EC">
            <w:pPr>
              <w:pStyle w:val="Paragraphedeliste"/>
              <w:numPr>
                <w:ilvl w:val="0"/>
                <w:numId w:val="42"/>
              </w:numPr>
              <w:tabs>
                <w:tab w:val="left" w:pos="319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7B75C99" w14:textId="77777777" w:rsidR="000C01EC" w:rsidRDefault="000C01EC">
            <w:pPr>
              <w:pStyle w:val="Paragraphedeliste"/>
              <w:numPr>
                <w:ilvl w:val="0"/>
                <w:numId w:val="42"/>
              </w:numPr>
              <w:tabs>
                <w:tab w:val="left" w:pos="319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6C72" w:rsidRPr="00694320" w14:paraId="18F87E82" w14:textId="77777777" w:rsidTr="001D6C72">
        <w:tc>
          <w:tcPr>
            <w:tcW w:w="1887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6A38BDD" w14:textId="77777777" w:rsidR="001D6C72" w:rsidRDefault="001D6C72" w:rsidP="007E6653">
            <w:pPr>
              <w:pStyle w:val="Corpsdetexte"/>
              <w:spacing w:before="120" w:after="0"/>
              <w:jc w:val="both"/>
              <w:rPr>
                <w:color w:val="FF000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Sécurité : 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à enlever si non nécessaire</w:t>
            </w:r>
          </w:p>
          <w:p w14:paraId="6B395E65" w14:textId="77777777" w:rsidR="001D6C72" w:rsidRDefault="001D6C72" w:rsidP="007E6653">
            <w:pPr>
              <w:pStyle w:val="Corpsdetexte"/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2E742FA" w14:textId="77777777" w:rsidR="001D6C72" w:rsidRDefault="001D6C72" w:rsidP="007E6653">
            <w:pPr>
              <w:pStyle w:val="Corpsdetexte"/>
              <w:spacing w:after="0"/>
              <w:jc w:val="both"/>
              <w:rPr>
                <w:rFonts w:ascii="Arial" w:hAnsi="Arial" w:cs="Arial"/>
                <w:bCs/>
                <w:sz w:val="24"/>
                <w:szCs w:val="20"/>
              </w:rPr>
            </w:pPr>
          </w:p>
          <w:p w14:paraId="4D013514" w14:textId="77777777" w:rsidR="001D6C72" w:rsidRDefault="001D6C72" w:rsidP="007E6653">
            <w:pPr>
              <w:pStyle w:val="Corpsdetexte"/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color w:val="FF0000"/>
                <w:sz w:val="24"/>
                <w:szCs w:val="24"/>
                <w:lang w:eastAsia="fr-FR"/>
              </w:rPr>
              <w:drawing>
                <wp:inline distT="0" distB="0" distL="0" distR="0" wp14:anchorId="7617CAEF" wp14:editId="09D11848">
                  <wp:extent cx="579901" cy="720000"/>
                  <wp:effectExtent l="0" t="0" r="0" b="4445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SGH01_BombeExplosant.p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0" y="0"/>
                            <a:ext cx="579901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FF0000"/>
                <w:sz w:val="24"/>
                <w:szCs w:val="24"/>
                <w:lang w:eastAsia="fr-FR"/>
              </w:rPr>
              <w:drawing>
                <wp:inline distT="0" distB="0" distL="0" distR="0" wp14:anchorId="359D3389" wp14:editId="6ACEDD24">
                  <wp:extent cx="579901" cy="720000"/>
                  <wp:effectExtent l="0" t="0" r="0" b="4445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SGH02_Flamme.pn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0" y="0"/>
                            <a:ext cx="579901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FF0000"/>
                <w:sz w:val="24"/>
                <w:szCs w:val="24"/>
                <w:lang w:eastAsia="fr-FR"/>
              </w:rPr>
              <w:drawing>
                <wp:inline distT="0" distB="0" distL="0" distR="0" wp14:anchorId="1D06AE22" wp14:editId="2453122A">
                  <wp:extent cx="579901" cy="720000"/>
                  <wp:effectExtent l="0" t="0" r="0" b="4445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SGH03_FlammeSurCercle.pn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/>
                        </pic:blipFill>
                        <pic:spPr bwMode="auto">
                          <a:xfrm>
                            <a:off x="0" y="0"/>
                            <a:ext cx="579901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FF0000"/>
                <w:sz w:val="24"/>
                <w:szCs w:val="24"/>
                <w:lang w:eastAsia="fr-FR"/>
              </w:rPr>
              <w:drawing>
                <wp:inline distT="0" distB="0" distL="0" distR="0" wp14:anchorId="21EC977F" wp14:editId="0C7CAC7F">
                  <wp:extent cx="579901" cy="720000"/>
                  <wp:effectExtent l="0" t="0" r="0" b="4445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SGH04_BouteilleGaz.png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0" y="0"/>
                            <a:ext cx="579901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FF0000"/>
                <w:sz w:val="24"/>
                <w:szCs w:val="24"/>
                <w:lang w:eastAsia="fr-FR"/>
              </w:rPr>
              <w:drawing>
                <wp:inline distT="0" distB="0" distL="0" distR="0" wp14:anchorId="25F230F2" wp14:editId="574C7F37">
                  <wp:extent cx="579901" cy="720000"/>
                  <wp:effectExtent l="0" t="0" r="0" b="4445"/>
                  <wp:docPr id="19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SGH05_Corrosion.png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/>
                        </pic:blipFill>
                        <pic:spPr bwMode="auto">
                          <a:xfrm>
                            <a:off x="0" y="0"/>
                            <a:ext cx="579901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FF0000"/>
                <w:sz w:val="24"/>
                <w:szCs w:val="24"/>
                <w:lang w:eastAsia="fr-FR"/>
              </w:rPr>
              <w:drawing>
                <wp:inline distT="0" distB="0" distL="0" distR="0" wp14:anchorId="2CB94FE0" wp14:editId="5C3A179E">
                  <wp:extent cx="579901" cy="720000"/>
                  <wp:effectExtent l="0" t="0" r="0" b="4445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SGH06_TeteDeMort.png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/>
                        </pic:blipFill>
                        <pic:spPr bwMode="auto">
                          <a:xfrm>
                            <a:off x="0" y="0"/>
                            <a:ext cx="579901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FF0000"/>
                <w:sz w:val="24"/>
                <w:szCs w:val="24"/>
                <w:lang w:eastAsia="fr-FR"/>
              </w:rPr>
              <w:drawing>
                <wp:inline distT="0" distB="0" distL="0" distR="0" wp14:anchorId="3BA90109" wp14:editId="5D997AAD">
                  <wp:extent cx="579901" cy="720000"/>
                  <wp:effectExtent l="0" t="0" r="0" b="4445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SGH07_PointExclamation.png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/>
                        </pic:blipFill>
                        <pic:spPr bwMode="auto">
                          <a:xfrm>
                            <a:off x="0" y="0"/>
                            <a:ext cx="579901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FF0000"/>
                <w:sz w:val="24"/>
                <w:szCs w:val="24"/>
                <w:lang w:eastAsia="fr-FR"/>
              </w:rPr>
              <w:drawing>
                <wp:inline distT="0" distB="0" distL="0" distR="0" wp14:anchorId="640438D4" wp14:editId="11051222">
                  <wp:extent cx="579901" cy="720000"/>
                  <wp:effectExtent l="0" t="0" r="0" b="444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SGH08_DangerSante.png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/>
                        </pic:blipFill>
                        <pic:spPr bwMode="auto">
                          <a:xfrm>
                            <a:off x="0" y="0"/>
                            <a:ext cx="579901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FF0000"/>
                <w:sz w:val="24"/>
                <w:szCs w:val="24"/>
                <w:lang w:eastAsia="fr-FR"/>
              </w:rPr>
              <w:drawing>
                <wp:inline distT="0" distB="0" distL="0" distR="0" wp14:anchorId="0A955229" wp14:editId="1D7D9E07">
                  <wp:extent cx="579901" cy="720000"/>
                  <wp:effectExtent l="0" t="0" r="0" b="4445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SGH09_Environnement.png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/>
                        </pic:blipFill>
                        <pic:spPr bwMode="auto">
                          <a:xfrm>
                            <a:off x="0" y="0"/>
                            <a:ext cx="579901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5E2C50" w14:textId="77777777" w:rsidR="001D6C72" w:rsidRDefault="001D6C72" w:rsidP="007E6653">
            <w:pPr>
              <w:pStyle w:val="Corpsdetexte"/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6D00E" w14:textId="77777777" w:rsidR="001D6C72" w:rsidRPr="00694320" w:rsidRDefault="001D6C72" w:rsidP="00545DFE">
            <w:pPr>
              <w:pStyle w:val="western"/>
              <w:spacing w:before="120" w:after="120"/>
              <w:ind w:right="466"/>
              <w:rPr>
                <w:rFonts w:ascii="Arial" w:hAnsi="Arial" w:cs="Arial"/>
                <w:b/>
                <w:bCs/>
                <w:color w:val="FF0000"/>
              </w:rPr>
            </w:pPr>
            <w:r w:rsidRPr="00FF59C4">
              <w:rPr>
                <w:rFonts w:ascii="Arial" w:hAnsi="Arial" w:cs="Arial"/>
                <w:b/>
                <w:bCs/>
              </w:rPr>
              <w:t>Équipem</w:t>
            </w:r>
            <w:r>
              <w:rPr>
                <w:rFonts w:ascii="Arial" w:hAnsi="Arial" w:cs="Arial"/>
                <w:b/>
                <w:bCs/>
              </w:rPr>
              <w:t>ents de protection individuelle</w:t>
            </w:r>
          </w:p>
        </w:tc>
      </w:tr>
      <w:tr w:rsidR="001D6C72" w:rsidRPr="00FF59C4" w14:paraId="04F2EA6B" w14:textId="77777777" w:rsidTr="001D6C72">
        <w:trPr>
          <w:trHeight w:val="1865"/>
        </w:trPr>
        <w:tc>
          <w:tcPr>
            <w:tcW w:w="1887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9F767" w14:textId="77777777" w:rsidR="001D6C72" w:rsidRDefault="001D6C72" w:rsidP="007E6653">
            <w:pPr>
              <w:pStyle w:val="Corpsdetexte"/>
              <w:spacing w:before="120"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4EA68" w14:textId="77777777" w:rsidR="001D6C72" w:rsidRPr="00FF59C4" w:rsidRDefault="001D6C72" w:rsidP="007E6653">
            <w:pPr>
              <w:pStyle w:val="western"/>
              <w:spacing w:before="120" w:after="0"/>
              <w:ind w:right="466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anchor distT="0" distB="0" distL="114300" distR="114300" simplePos="0" relativeHeight="251659264" behindDoc="1" locked="0" layoutInCell="1" allowOverlap="1" wp14:anchorId="77242FAE" wp14:editId="42462ECE">
                  <wp:simplePos x="0" y="0"/>
                  <wp:positionH relativeFrom="column">
                    <wp:posOffset>861060</wp:posOffset>
                  </wp:positionH>
                  <wp:positionV relativeFrom="paragraph">
                    <wp:posOffset>527685</wp:posOffset>
                  </wp:positionV>
                  <wp:extent cx="719455" cy="719455"/>
                  <wp:effectExtent l="0" t="0" r="4445" b="4445"/>
                  <wp:wrapTight wrapText="bothSides">
                    <wp:wrapPolygon edited="0">
                      <wp:start x="6291" y="0"/>
                      <wp:lineTo x="0" y="2860"/>
                      <wp:lineTo x="0" y="14870"/>
                      <wp:lineTo x="1716" y="18302"/>
                      <wp:lineTo x="5147" y="21162"/>
                      <wp:lineTo x="5719" y="21162"/>
                      <wp:lineTo x="15442" y="21162"/>
                      <wp:lineTo x="16014" y="21162"/>
                      <wp:lineTo x="19446" y="18302"/>
                      <wp:lineTo x="21162" y="14870"/>
                      <wp:lineTo x="21162" y="2860"/>
                      <wp:lineTo x="14870" y="0"/>
                      <wp:lineTo x="6291" y="0"/>
                    </wp:wrapPolygon>
                  </wp:wrapTight>
                  <wp:docPr id="24" name="Image 2" descr="C:\Users\avialar\Documents\dossiers_travail\SVT\sécurité\pictogrammes\Pictogrammes2023_VGuili\blous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vialar\Documents\dossiers_travail\SVT\sécurité\pictogrammes\Pictogrammes2023_VGuili\blouse.png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 bwMode="auto"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/>
              </w:rPr>
              <w:t xml:space="preserve">Obligatoire dans une salle de travaux pratiques  </w:t>
            </w:r>
          </w:p>
        </w:tc>
        <w:tc>
          <w:tcPr>
            <w:tcW w:w="1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17644" w14:textId="77777777" w:rsidR="001D6C72" w:rsidRPr="00FF59C4" w:rsidRDefault="001D6C72" w:rsidP="007E6653">
            <w:pPr>
              <w:pStyle w:val="western"/>
              <w:spacing w:before="120" w:after="0"/>
              <w:ind w:right="466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>à enlever si non nécessaire</w:t>
            </w:r>
            <w:r>
              <w:rPr>
                <w:rFonts w:ascii="Arial" w:hAnsi="Arial" w:cs="Arial"/>
                <w:noProof/>
                <w:color w:val="FF0000"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197E73C6" wp14:editId="232C2BBA">
                  <wp:extent cx="720000" cy="720000"/>
                  <wp:effectExtent l="0" t="0" r="4445" b="4445"/>
                  <wp:docPr id="25" name="Image 19" descr="C:\Users\avialar\Documents\dossiers_travail\SVT\sécurité\pictogrammes\Pictogrammes2023_VGuili\lunett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vialar\Documents\dossiers_travail\SVT\sécurité\pictogrammes\Pictogrammes2023_VGuili\lunettes.png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70964C45" wp14:editId="50F8DAC4">
                  <wp:extent cx="720000" cy="720000"/>
                  <wp:effectExtent l="0" t="0" r="4445" b="4445"/>
                  <wp:docPr id="26" name="Image 1" descr="C:\Users\avialar\Documents\dossiers_travail\SVT\sécurité\pictogrammes\Pictogrammes2023_VGuili\masqu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vialar\Documents\dossiers_travail\SVT\sécurité\pictogrammes\Pictogrammes2023_VGuili\masque.png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75ED7A06" wp14:editId="326F3CCE">
                  <wp:extent cx="720000" cy="720000"/>
                  <wp:effectExtent l="0" t="0" r="4445" b="4445"/>
                  <wp:docPr id="27" name="Image 4" descr="C:\Users\avialar\Documents\dossiers_travail\SVT\sécurité\pictogrammes\Pictogrammes2023_VGuili\hot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vialar\Documents\dossiers_travail\SVT\sécurité\pictogrammes\Pictogrammes2023_VGuili\hotte.png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707C71CA" wp14:editId="7126531B">
                  <wp:extent cx="720000" cy="720000"/>
                  <wp:effectExtent l="0" t="0" r="4445" b="4445"/>
                  <wp:docPr id="28" name="Image 3" descr="C:\Users\avialar\Documents\dossiers_travail\SVT\sécurité\pictogrammes\Pictogrammes2023_VGuili\gant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vialar\Documents\dossiers_travail\SVT\sécurité\pictogrammes\Pictogrammes2023_VGuili\gants.png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61FA4C" w14:textId="77777777" w:rsidR="000C01EC" w:rsidRDefault="0049745D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8"/>
        </w:rPr>
        <w:br w:type="page" w:clear="all"/>
      </w:r>
    </w:p>
    <w:p w14:paraId="5ECC0209" w14:textId="77777777" w:rsidR="000C01EC" w:rsidRDefault="0049745D">
      <w:pPr>
        <w:jc w:val="right"/>
        <w:rPr>
          <w:rFonts w:ascii="Arial" w:hAnsi="Arial" w:cs="Arial"/>
          <w:strike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Fiche sujet – candidat (3/3)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435"/>
        <w:gridCol w:w="7953"/>
      </w:tblGrid>
      <w:tr w:rsidR="000C01EC" w14:paraId="16058ABE" w14:textId="77777777">
        <w:trPr>
          <w:trHeight w:val="174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376F799" w14:textId="77777777" w:rsidR="000C01EC" w:rsidRDefault="0049745D">
            <w:pPr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</w:p>
        </w:tc>
      </w:tr>
      <w:tr w:rsidR="000C01EC" w14:paraId="16A879C4" w14:textId="77777777">
        <w:trPr>
          <w:trHeight w:val="2876"/>
        </w:trPr>
        <w:tc>
          <w:tcPr>
            <w:tcW w:w="2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A9EE7" w14:textId="77777777" w:rsidR="000C01EC" w:rsidRDefault="000C01EC" w:rsidP="00AB186D">
            <w:pPr>
              <w:pStyle w:val="Paragraphedeliste"/>
              <w:tabs>
                <w:tab w:val="left" w:pos="176"/>
              </w:tabs>
              <w:spacing w:after="0" w:line="240" w:lineRule="auto"/>
              <w:ind w:left="0"/>
              <w:rPr>
                <w:rFonts w:ascii="Arial" w:hAnsi="Arial" w:cs="Arial"/>
                <w:bCs/>
                <w:i/>
                <w:color w:val="000000"/>
              </w:rPr>
            </w:pPr>
          </w:p>
        </w:tc>
        <w:tc>
          <w:tcPr>
            <w:tcW w:w="2584" w:type="pc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EE57A" w14:textId="77777777" w:rsidR="000C01EC" w:rsidRDefault="000C01EC">
            <w:pPr>
              <w:rPr>
                <w:color w:val="000000"/>
                <w:sz w:val="10"/>
                <w:szCs w:val="10"/>
              </w:rPr>
            </w:pPr>
          </w:p>
          <w:p w14:paraId="6AB63FD3" w14:textId="77777777" w:rsidR="000C01EC" w:rsidRDefault="000C01EC">
            <w:pPr>
              <w:rPr>
                <w:color w:val="000000"/>
                <w:sz w:val="24"/>
                <w:szCs w:val="24"/>
              </w:rPr>
            </w:pPr>
          </w:p>
          <w:p w14:paraId="6CBB7EEE" w14:textId="77777777" w:rsidR="000C01EC" w:rsidRDefault="000C01EC">
            <w:pPr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  <w:p w14:paraId="70016546" w14:textId="77777777" w:rsidR="000C01EC" w:rsidRDefault="000C01E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00970F2B" w14:textId="77777777" w:rsidR="000C01EC" w:rsidRDefault="000C01E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3E2D84EA" w14:textId="77777777" w:rsidR="000C01EC" w:rsidRDefault="000C01E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7350E9DC" w14:textId="77777777" w:rsidR="000C01EC" w:rsidRDefault="000C01E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022894F6" w14:textId="77777777" w:rsidR="000C01EC" w:rsidRDefault="000C01E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69E75464" w14:textId="77777777" w:rsidR="000C01EC" w:rsidRDefault="000C01E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6A9D74EB" w14:textId="77777777" w:rsidR="000C01EC" w:rsidRDefault="000C01E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359B3E21" w14:textId="77777777" w:rsidR="000C01EC" w:rsidRDefault="000C01E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1FAB3AE7" w14:textId="77777777" w:rsidR="000C01EC" w:rsidRDefault="000C01E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06FF6B44" w14:textId="77777777" w:rsidR="000C01EC" w:rsidRDefault="000C01E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0FC2BDCA" w14:textId="77777777" w:rsidR="000C01EC" w:rsidRDefault="000C01E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3CF796B2" w14:textId="77777777" w:rsidR="000C01EC" w:rsidRDefault="000C01E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015CF9DE" w14:textId="77777777" w:rsidR="000C01EC" w:rsidRDefault="000C01E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66EA6CE6" w14:textId="77777777" w:rsidR="000C01EC" w:rsidRDefault="000C01E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4A6096B0" w14:textId="77777777" w:rsidR="000C01EC" w:rsidRDefault="000C01E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7681A8CA" w14:textId="77777777" w:rsidR="000C01EC" w:rsidRDefault="000C01E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673538D4" w14:textId="77777777" w:rsidR="000C01EC" w:rsidRDefault="000C01E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7FD208FC" w14:textId="77777777" w:rsidR="000C01EC" w:rsidRDefault="000C01E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37AFA1EF" w14:textId="77777777" w:rsidR="000C01EC" w:rsidRDefault="000C01E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67E4275D" w14:textId="77777777" w:rsidR="000C01EC" w:rsidRDefault="000C01E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36C6F6F3" w14:textId="77777777" w:rsidR="000C01EC" w:rsidRDefault="000C01E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09FC8BCB" w14:textId="77777777" w:rsidR="000C01EC" w:rsidRDefault="000C01E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388B911C" w14:textId="77777777" w:rsidR="000C01EC" w:rsidRDefault="000C01E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5D4AB902" w14:textId="77777777" w:rsidR="000C01EC" w:rsidRDefault="000C01EC">
            <w:pPr>
              <w:jc w:val="right"/>
              <w:rPr>
                <w:strike/>
                <w:sz w:val="24"/>
                <w:szCs w:val="24"/>
              </w:rPr>
            </w:pPr>
          </w:p>
        </w:tc>
      </w:tr>
    </w:tbl>
    <w:p w14:paraId="1E7170C9" w14:textId="558DA269" w:rsidR="0056544F" w:rsidRDefault="0056544F">
      <w:pPr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59C7B39" w14:textId="77777777" w:rsidR="000C01EC" w:rsidRDefault="000C01EC">
      <w:pPr>
        <w:rPr>
          <w:sz w:val="24"/>
          <w:szCs w:val="24"/>
        </w:rPr>
      </w:pPr>
    </w:p>
    <w:p w14:paraId="252349F0" w14:textId="77777777" w:rsidR="0056544F" w:rsidRPr="0056544F" w:rsidRDefault="0056544F" w:rsidP="0056544F">
      <w:pPr>
        <w:jc w:val="right"/>
        <w:rPr>
          <w:rFonts w:ascii="Arial" w:hAnsi="Arial" w:cs="Arial"/>
          <w:sz w:val="24"/>
          <w:szCs w:val="24"/>
          <w:lang w:eastAsia="ar-SA"/>
        </w:rPr>
      </w:pPr>
      <w:r w:rsidRPr="0056544F">
        <w:rPr>
          <w:rFonts w:ascii="Arial" w:hAnsi="Arial" w:cs="Arial"/>
          <w:sz w:val="24"/>
          <w:szCs w:val="24"/>
          <w:lang w:eastAsia="ar-SA"/>
        </w:rPr>
        <w:t xml:space="preserve">Fiche laboratoire et évaluateur </w:t>
      </w:r>
    </w:p>
    <w:tbl>
      <w:tblPr>
        <w:tblW w:w="1530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3118"/>
        <w:gridCol w:w="2977"/>
        <w:gridCol w:w="1276"/>
        <w:gridCol w:w="4819"/>
      </w:tblGrid>
      <w:tr w:rsidR="0056544F" w:rsidRPr="0056544F" w14:paraId="1C7EB852" w14:textId="77777777" w:rsidTr="009F1001"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850C8" w14:textId="77777777" w:rsidR="0056544F" w:rsidRPr="0056544F" w:rsidRDefault="0056544F" w:rsidP="0056544F">
            <w:pPr>
              <w:spacing w:before="120" w:after="120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fr-FR"/>
              </w:rPr>
            </w:pPr>
            <w:r w:rsidRPr="0056544F">
              <w:rPr>
                <w:rFonts w:ascii="Arial" w:eastAsia="Times New Roman" w:hAnsi="Arial" w:cs="Arial"/>
                <w:b/>
                <w:sz w:val="24"/>
                <w:szCs w:val="24"/>
                <w:lang w:eastAsia="en-US"/>
              </w:rPr>
              <w:t>Matériel indiqué sur la fiche candidat</w:t>
            </w:r>
            <w:r w:rsidRPr="0056544F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FFC45" w14:textId="77777777" w:rsidR="0056544F" w:rsidRPr="0056544F" w:rsidRDefault="0056544F" w:rsidP="0056544F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56544F">
              <w:rPr>
                <w:rFonts w:ascii="Arial" w:eastAsia="Times New Roman" w:hAnsi="Arial" w:cs="Arial"/>
                <w:b/>
                <w:sz w:val="24"/>
                <w:szCs w:val="24"/>
                <w:lang w:eastAsia="en-US"/>
              </w:rPr>
              <w:t>Précisions pour le laboratoire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DC753" w14:textId="77777777" w:rsidR="0056544F" w:rsidRPr="0056544F" w:rsidRDefault="0056544F" w:rsidP="0056544F">
            <w:pPr>
              <w:spacing w:before="120" w:after="120"/>
              <w:ind w:left="31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56544F">
              <w:rPr>
                <w:rFonts w:ascii="Arial" w:eastAsia="Times New Roman" w:hAnsi="Arial" w:cs="Arial"/>
                <w:b/>
                <w:sz w:val="24"/>
                <w:szCs w:val="24"/>
                <w:lang w:eastAsia="en-US"/>
              </w:rPr>
              <w:t>Remarques à l’évaluateur</w:t>
            </w:r>
          </w:p>
        </w:tc>
        <w:tc>
          <w:tcPr>
            <w:tcW w:w="4819" w:type="dxa"/>
            <w:vAlign w:val="center"/>
          </w:tcPr>
          <w:p w14:paraId="19F46FFB" w14:textId="77777777" w:rsidR="0056544F" w:rsidRPr="0056544F" w:rsidRDefault="0056544F" w:rsidP="0056544F">
            <w:pPr>
              <w:spacing w:before="120" w:after="120"/>
              <w:ind w:left="136" w:right="137"/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lang w:eastAsia="en-US"/>
              </w:rPr>
            </w:pPr>
            <w:r w:rsidRPr="0056544F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en-US"/>
              </w:rPr>
              <w:t>Ressources et/ou informations à donner au candidat au cours de l’épreuve</w:t>
            </w:r>
          </w:p>
          <w:p w14:paraId="5178A5D5" w14:textId="77777777" w:rsidR="0056544F" w:rsidRPr="0056544F" w:rsidRDefault="0056544F" w:rsidP="0056544F">
            <w:pPr>
              <w:spacing w:before="120" w:after="120"/>
              <w:ind w:left="136" w:right="137"/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lang w:eastAsia="en-US"/>
              </w:rPr>
            </w:pPr>
            <w:r w:rsidRPr="0056544F"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lang w:eastAsia="en-US"/>
              </w:rPr>
              <w:t>Effacer les mentions inutiles selon les sujets</w:t>
            </w:r>
          </w:p>
        </w:tc>
      </w:tr>
      <w:tr w:rsidR="0056544F" w:rsidRPr="0056544F" w14:paraId="732AD6A2" w14:textId="77777777" w:rsidTr="009F1001">
        <w:tc>
          <w:tcPr>
            <w:tcW w:w="3119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1D065" w14:textId="56D29DE2" w:rsidR="0056544F" w:rsidRPr="0056544F" w:rsidRDefault="0056544F" w:rsidP="0056544F">
            <w:pPr>
              <w:spacing w:before="120" w:after="120"/>
              <w:ind w:left="171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ar-SA"/>
              </w:rPr>
            </w:pPr>
            <w:r w:rsidRPr="0056544F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US"/>
              </w:rPr>
              <w:t>Matériel identique à la fiche sujet 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5D548BC8" w14:textId="77777777" w:rsidR="0056544F" w:rsidRPr="0056544F" w:rsidRDefault="0056544F" w:rsidP="0056544F">
            <w:pPr>
              <w:spacing w:before="120" w:after="120"/>
              <w:ind w:left="47" w:right="130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ar-SA"/>
              </w:rPr>
            </w:pPr>
            <w:r w:rsidRPr="0056544F">
              <w:rPr>
                <w:rFonts w:ascii="Arial" w:eastAsia="Times New Roman" w:hAnsi="Arial" w:cs="Arial"/>
                <w:color w:val="FF0000"/>
                <w:sz w:val="24"/>
                <w:szCs w:val="24"/>
                <w:lang w:eastAsia="ar-SA"/>
              </w:rPr>
              <w:t xml:space="preserve"> Préparation de matériel, de solution…</w:t>
            </w:r>
          </w:p>
          <w:p w14:paraId="0F835060" w14:textId="77777777" w:rsidR="0056544F" w:rsidRPr="0056544F" w:rsidRDefault="0056544F" w:rsidP="0056544F">
            <w:pPr>
              <w:spacing w:before="120" w:after="120"/>
              <w:ind w:left="47" w:right="13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14:paraId="3BAF28C0" w14:textId="77777777" w:rsidR="0056544F" w:rsidRPr="0056544F" w:rsidRDefault="0056544F" w:rsidP="0056544F">
            <w:pPr>
              <w:spacing w:before="120" w:after="120"/>
              <w:ind w:left="47" w:right="13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14:paraId="49BB183A" w14:textId="77777777" w:rsidR="0056544F" w:rsidRPr="0056544F" w:rsidRDefault="0056544F" w:rsidP="0056544F">
            <w:pPr>
              <w:spacing w:before="120" w:after="120"/>
              <w:ind w:left="47" w:right="13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14:paraId="299D580A" w14:textId="77777777" w:rsidR="0056544F" w:rsidRPr="0056544F" w:rsidRDefault="0056544F" w:rsidP="0056544F">
            <w:pPr>
              <w:spacing w:before="120" w:after="120"/>
              <w:ind w:left="47" w:right="13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14:paraId="144751D9" w14:textId="77777777" w:rsidR="0056544F" w:rsidRPr="0056544F" w:rsidRDefault="0056544F" w:rsidP="0056544F">
            <w:pPr>
              <w:spacing w:before="120" w:after="120"/>
              <w:ind w:left="47" w:right="13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14:paraId="0F1BBFFC" w14:textId="77777777" w:rsidR="0056544F" w:rsidRPr="0056544F" w:rsidRDefault="0056544F" w:rsidP="0056544F">
            <w:pPr>
              <w:spacing w:before="120" w:after="120"/>
              <w:ind w:left="47" w:right="13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14:paraId="36A0EB55" w14:textId="77777777" w:rsidR="0056544F" w:rsidRPr="0056544F" w:rsidRDefault="0056544F" w:rsidP="0056544F">
            <w:pPr>
              <w:spacing w:before="120" w:after="120"/>
              <w:ind w:left="47" w:right="13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14:paraId="5670EBFA" w14:textId="77777777" w:rsidR="0056544F" w:rsidRPr="0056544F" w:rsidRDefault="0056544F" w:rsidP="0056544F">
            <w:pPr>
              <w:spacing w:before="120" w:after="120"/>
              <w:ind w:left="47" w:right="13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56544F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Matériel à apporter après l’élaboration de stratégie</w:t>
            </w:r>
            <w:r w:rsidRPr="0056544F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56544F">
              <w:rPr>
                <w:rFonts w:ascii="Arial" w:eastAsia="Times New Roman" w:hAnsi="Arial" w:cs="Arial"/>
                <w:color w:val="FF0000"/>
                <w:sz w:val="24"/>
                <w:szCs w:val="24"/>
                <w:lang w:eastAsia="ar-SA"/>
              </w:rPr>
              <w:t>(à supprimer si non nécessaire dans le sujet)</w:t>
            </w:r>
            <w:r w:rsidRPr="0056544F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 :</w:t>
            </w:r>
            <w:r w:rsidRPr="0056544F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 </w:t>
            </w:r>
          </w:p>
          <w:p w14:paraId="4519B654" w14:textId="77777777" w:rsidR="0056544F" w:rsidRPr="0056544F" w:rsidRDefault="0056544F" w:rsidP="0056544F">
            <w:pPr>
              <w:spacing w:before="120" w:after="120"/>
              <w:ind w:left="47" w:right="13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  <w:p w14:paraId="06748C8F" w14:textId="77777777" w:rsidR="0056544F" w:rsidRPr="0056544F" w:rsidRDefault="0056544F" w:rsidP="0056544F">
            <w:pPr>
              <w:spacing w:before="120" w:after="120"/>
              <w:ind w:left="47" w:right="13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  <w:p w14:paraId="40410DD6" w14:textId="77777777" w:rsidR="0056544F" w:rsidRPr="0056544F" w:rsidRDefault="0056544F" w:rsidP="0056544F">
            <w:pPr>
              <w:spacing w:before="120" w:after="120"/>
              <w:ind w:left="47" w:right="13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  <w:p w14:paraId="1ABC93F3" w14:textId="77777777" w:rsidR="0056544F" w:rsidRPr="0056544F" w:rsidRDefault="0056544F" w:rsidP="0056544F">
            <w:pPr>
              <w:spacing w:before="120" w:after="120"/>
              <w:ind w:left="47" w:right="13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  <w:p w14:paraId="4F849683" w14:textId="77777777" w:rsidR="0056544F" w:rsidRPr="0056544F" w:rsidRDefault="0056544F" w:rsidP="0056544F">
            <w:pPr>
              <w:spacing w:before="120" w:after="120"/>
              <w:ind w:left="47" w:right="13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  <w:p w14:paraId="2C8EF323" w14:textId="77777777" w:rsidR="0056544F" w:rsidRPr="0056544F" w:rsidRDefault="0056544F" w:rsidP="0056544F">
            <w:pPr>
              <w:spacing w:before="120" w:after="120"/>
              <w:ind w:left="47" w:right="13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56544F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Vérifier les EPI et EPC nécessaires à la préparation. </w:t>
            </w:r>
          </w:p>
        </w:tc>
        <w:tc>
          <w:tcPr>
            <w:tcW w:w="4253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24D80" w14:textId="77777777" w:rsidR="0056544F" w:rsidRPr="0056544F" w:rsidRDefault="0056544F" w:rsidP="0056544F">
            <w:pPr>
              <w:spacing w:before="120" w:after="120"/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56544F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Aides majeures</w:t>
            </w:r>
          </w:p>
          <w:p w14:paraId="7033DB6C" w14:textId="77777777" w:rsidR="0056544F" w:rsidRPr="0056544F" w:rsidRDefault="0056544F" w:rsidP="0056544F">
            <w:pPr>
              <w:spacing w:before="120" w:after="120"/>
              <w:jc w:val="left"/>
              <w:rPr>
                <w:rFonts w:ascii="Arial" w:eastAsia="Times New Roman" w:hAnsi="Arial" w:cs="Arial"/>
                <w:color w:val="FF0000"/>
                <w:sz w:val="24"/>
                <w:szCs w:val="24"/>
                <w:lang w:eastAsia="ar-SA"/>
              </w:rPr>
            </w:pPr>
            <w:r w:rsidRPr="0056544F">
              <w:rPr>
                <w:rFonts w:ascii="Arial" w:eastAsia="Times New Roman" w:hAnsi="Arial" w:cs="Arial"/>
                <w:color w:val="FF0000"/>
                <w:sz w:val="24"/>
                <w:szCs w:val="24"/>
                <w:lang w:eastAsia="ar-SA"/>
              </w:rPr>
              <w:t>Liste la plus exhaustive possible des aides majeures</w:t>
            </w:r>
          </w:p>
          <w:p w14:paraId="1075B9B9" w14:textId="77777777" w:rsidR="0056544F" w:rsidRPr="0056544F" w:rsidRDefault="0056544F" w:rsidP="0056544F">
            <w:pPr>
              <w:spacing w:before="120" w:after="12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56544F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Documents de secours (à construire avec le matériel de l’établissement) : </w:t>
            </w:r>
          </w:p>
          <w:p w14:paraId="0F629F97" w14:textId="77777777" w:rsidR="0056544F" w:rsidRPr="0056544F" w:rsidRDefault="0056544F" w:rsidP="0056544F">
            <w:pPr>
              <w:spacing w:before="120" w:after="120"/>
              <w:jc w:val="left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14:paraId="55910BDE" w14:textId="77777777" w:rsidR="0056544F" w:rsidRPr="0056544F" w:rsidRDefault="0056544F" w:rsidP="0056544F">
            <w:pPr>
              <w:spacing w:before="120" w:after="120"/>
              <w:jc w:val="left"/>
              <w:rPr>
                <w:rFonts w:ascii="Arial" w:eastAsia="Times New Roman" w:hAnsi="Arial" w:cs="Arial"/>
                <w:color w:val="FF0000"/>
                <w:sz w:val="24"/>
                <w:szCs w:val="24"/>
                <w:lang w:eastAsia="ar-SA"/>
              </w:rPr>
            </w:pPr>
            <w:r w:rsidRPr="0056544F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Remarques sur le sujet: </w:t>
            </w:r>
            <w:r w:rsidRPr="0056544F">
              <w:rPr>
                <w:rFonts w:ascii="Arial" w:eastAsia="Times New Roman" w:hAnsi="Arial" w:cs="Arial"/>
                <w:color w:val="FF0000"/>
                <w:sz w:val="24"/>
                <w:szCs w:val="24"/>
                <w:lang w:eastAsia="ar-SA"/>
              </w:rPr>
              <w:t>à effacer selon sujet</w:t>
            </w:r>
          </w:p>
          <w:p w14:paraId="38811D57" w14:textId="77777777" w:rsidR="0056544F" w:rsidRPr="0056544F" w:rsidRDefault="0056544F" w:rsidP="0056544F">
            <w:pPr>
              <w:spacing w:before="120" w:after="12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  <w:p w14:paraId="4C4F5657" w14:textId="77777777" w:rsidR="0056544F" w:rsidRPr="0056544F" w:rsidRDefault="0056544F" w:rsidP="0056544F">
            <w:pPr>
              <w:spacing w:before="120" w:after="120"/>
              <w:jc w:val="left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819" w:type="dxa"/>
          </w:tcPr>
          <w:p w14:paraId="1AB0293D" w14:textId="77777777" w:rsidR="0056544F" w:rsidRPr="0056544F" w:rsidRDefault="0056544F" w:rsidP="0056544F">
            <w:pPr>
              <w:spacing w:before="120" w:after="120"/>
              <w:ind w:left="143"/>
              <w:jc w:val="left"/>
              <w:rPr>
                <w:rFonts w:ascii="Arial" w:eastAsia="Times New Roman" w:hAnsi="Arial" w:cs="Arial"/>
                <w:b/>
                <w:color w:val="4472C4" w:themeColor="accent1"/>
                <w:sz w:val="24"/>
                <w:szCs w:val="24"/>
                <w:lang w:eastAsia="ar-SA"/>
              </w:rPr>
            </w:pPr>
            <w:r w:rsidRPr="0056544F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Indiquer oralement au candidat </w:t>
            </w:r>
            <w:r w:rsidRPr="0056544F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dès le début de l’épreuve que la situation comporte</w:t>
            </w:r>
            <w:r w:rsidRPr="0056544F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 </w:t>
            </w:r>
            <w:r w:rsidRPr="0056544F">
              <w:rPr>
                <w:rFonts w:ascii="Arial" w:eastAsia="Times New Roman" w:hAnsi="Arial" w:cs="Arial"/>
                <w:color w:val="FF0000"/>
                <w:sz w:val="24"/>
                <w:szCs w:val="24"/>
                <w:lang w:eastAsia="ar-SA"/>
              </w:rPr>
              <w:t xml:space="preserve">1 ou 2 </w:t>
            </w:r>
            <w:r w:rsidRPr="0056544F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gestes techniques</w:t>
            </w:r>
          </w:p>
        </w:tc>
      </w:tr>
      <w:tr w:rsidR="0056544F" w:rsidRPr="0056544F" w14:paraId="783C7C3A" w14:textId="77777777" w:rsidTr="009F1001">
        <w:tc>
          <w:tcPr>
            <w:tcW w:w="3119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8FE03" w14:textId="77777777" w:rsidR="0056544F" w:rsidRPr="0056544F" w:rsidRDefault="0056544F" w:rsidP="0056544F">
            <w:pPr>
              <w:numPr>
                <w:ilvl w:val="0"/>
                <w:numId w:val="45"/>
              </w:numPr>
              <w:ind w:left="171" w:hanging="124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35B587FE" w14:textId="77777777" w:rsidR="0056544F" w:rsidRPr="0056544F" w:rsidRDefault="0056544F" w:rsidP="0056544F">
            <w:pPr>
              <w:ind w:left="171" w:right="13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ED905" w14:textId="77777777" w:rsidR="0056544F" w:rsidRPr="0056544F" w:rsidRDefault="0056544F" w:rsidP="0056544F">
            <w:pPr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819" w:type="dxa"/>
          </w:tcPr>
          <w:p w14:paraId="70483BB4" w14:textId="77777777" w:rsidR="0056544F" w:rsidRPr="0056544F" w:rsidRDefault="0056544F" w:rsidP="0056544F">
            <w:pPr>
              <w:spacing w:before="120"/>
              <w:ind w:left="137" w:right="137"/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en-US"/>
              </w:rPr>
            </w:pPr>
            <w:r w:rsidRPr="0056544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À l’issue de la communication, </w:t>
            </w:r>
            <w:r w:rsidRPr="0056544F">
              <w:rPr>
                <w:rFonts w:ascii="Arial" w:eastAsia="Times New Roman" w:hAnsi="Arial" w:cs="Arial"/>
                <w:bCs/>
                <w:sz w:val="24"/>
                <w:szCs w:val="24"/>
                <w:lang w:eastAsia="en-US"/>
              </w:rPr>
              <w:t xml:space="preserve">donner la ressource complémentaire. </w:t>
            </w:r>
            <w:r w:rsidRPr="0056544F"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lang w:eastAsia="en-US"/>
              </w:rPr>
              <w:t>(Selon sujet)</w:t>
            </w:r>
          </w:p>
          <w:p w14:paraId="1E274CA6" w14:textId="77777777" w:rsidR="0056544F" w:rsidRPr="0056544F" w:rsidRDefault="0056544F" w:rsidP="0056544F">
            <w:pPr>
              <w:spacing w:before="120" w:after="120"/>
              <w:ind w:left="137" w:right="137"/>
              <w:jc w:val="left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  <w:p w14:paraId="64B43147" w14:textId="77777777" w:rsidR="0056544F" w:rsidRPr="0056544F" w:rsidRDefault="0056544F" w:rsidP="0056544F">
            <w:pPr>
              <w:spacing w:before="120" w:after="120"/>
              <w:ind w:left="137" w:right="137"/>
              <w:jc w:val="left"/>
              <w:rPr>
                <w:rFonts w:ascii="Arial" w:eastAsia="Times New Roman" w:hAnsi="Arial" w:cs="Arial"/>
                <w:color w:val="FF0000"/>
                <w:sz w:val="24"/>
                <w:szCs w:val="24"/>
                <w:lang w:eastAsia="en-US"/>
              </w:rPr>
            </w:pPr>
            <w:r w:rsidRPr="0056544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>À l’issue de la présentation orale de la poursuite de stratégie</w:t>
            </w:r>
            <w:r w:rsidRPr="005654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US"/>
              </w:rPr>
              <w:t xml:space="preserve">, donner la ressource complémentaire. </w:t>
            </w:r>
            <w:r w:rsidRPr="0056544F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US"/>
              </w:rPr>
              <w:t>(</w:t>
            </w:r>
            <w:proofErr w:type="gramStart"/>
            <w:r w:rsidRPr="0056544F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US"/>
              </w:rPr>
              <w:t>selon</w:t>
            </w:r>
            <w:proofErr w:type="gramEnd"/>
            <w:r w:rsidRPr="0056544F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US"/>
              </w:rPr>
              <w:t xml:space="preserve"> sujet)</w:t>
            </w:r>
          </w:p>
          <w:p w14:paraId="6FD35ABD" w14:textId="77777777" w:rsidR="0056544F" w:rsidRPr="0056544F" w:rsidRDefault="0056544F" w:rsidP="0056544F">
            <w:pPr>
              <w:spacing w:before="120" w:after="120"/>
              <w:ind w:left="138" w:right="137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US"/>
              </w:rPr>
            </w:pPr>
            <w:proofErr w:type="gramStart"/>
            <w:r w:rsidRPr="005654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US"/>
              </w:rPr>
              <w:t>OU</w:t>
            </w:r>
            <w:proofErr w:type="gramEnd"/>
          </w:p>
          <w:p w14:paraId="1A4CFEB9" w14:textId="77777777" w:rsidR="0056544F" w:rsidRPr="0056544F" w:rsidRDefault="0056544F" w:rsidP="0056544F">
            <w:pPr>
              <w:spacing w:before="120" w:after="120"/>
              <w:ind w:left="138" w:right="137"/>
              <w:jc w:val="left"/>
              <w:rPr>
                <w:rFonts w:ascii="Arial" w:eastAsia="Times New Roman" w:hAnsi="Arial" w:cs="Arial"/>
                <w:color w:val="FF0000"/>
                <w:sz w:val="24"/>
                <w:szCs w:val="24"/>
                <w:lang w:eastAsia="en-US"/>
              </w:rPr>
            </w:pPr>
            <w:r w:rsidRPr="005654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US"/>
              </w:rPr>
              <w:t xml:space="preserve">Fournir les résultats suivants à l’oral pour que le candidat puisse conclure.  </w:t>
            </w:r>
            <w:r w:rsidRPr="0056544F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US"/>
              </w:rPr>
              <w:t>(</w:t>
            </w:r>
            <w:proofErr w:type="gramStart"/>
            <w:r w:rsidRPr="0056544F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US"/>
              </w:rPr>
              <w:t>selon</w:t>
            </w:r>
            <w:proofErr w:type="gramEnd"/>
            <w:r w:rsidRPr="0056544F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US"/>
              </w:rPr>
              <w:t xml:space="preserve"> sujet) </w:t>
            </w:r>
          </w:p>
          <w:p w14:paraId="16D4AEA4" w14:textId="77777777" w:rsidR="0056544F" w:rsidRPr="0056544F" w:rsidRDefault="0056544F" w:rsidP="0056544F">
            <w:pPr>
              <w:spacing w:after="120"/>
              <w:ind w:left="138" w:right="137"/>
              <w:jc w:val="lef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56544F" w:rsidRPr="0056544F" w14:paraId="202BC618" w14:textId="77777777" w:rsidTr="009F1001">
        <w:trPr>
          <w:trHeight w:val="870"/>
        </w:trPr>
        <w:tc>
          <w:tcPr>
            <w:tcW w:w="153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6B52E" w14:textId="77777777" w:rsidR="0056544F" w:rsidRPr="0056544F" w:rsidRDefault="0056544F" w:rsidP="0056544F">
            <w:pPr>
              <w:spacing w:before="120"/>
              <w:ind w:left="142"/>
              <w:jc w:val="left"/>
              <w:rPr>
                <w:rFonts w:ascii="Arial" w:hAnsi="Arial" w:cs="Arial"/>
                <w:sz w:val="24"/>
                <w:szCs w:val="24"/>
                <w:u w:val="single"/>
                <w:lang w:eastAsia="ar-SA"/>
              </w:rPr>
            </w:pPr>
            <w:r w:rsidRPr="0056544F">
              <w:rPr>
                <w:rFonts w:ascii="Arial" w:hAnsi="Arial" w:cs="Arial"/>
                <w:sz w:val="24"/>
                <w:szCs w:val="24"/>
                <w:u w:val="single"/>
                <w:lang w:eastAsia="ar-SA"/>
              </w:rPr>
              <w:lastRenderedPageBreak/>
              <w:t xml:space="preserve">Fiches : </w:t>
            </w:r>
          </w:p>
          <w:p w14:paraId="07540A85" w14:textId="5C1FD861" w:rsidR="0056544F" w:rsidRPr="0056544F" w:rsidRDefault="0056544F" w:rsidP="00BD079A">
            <w:pPr>
              <w:numPr>
                <w:ilvl w:val="0"/>
                <w:numId w:val="4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2" w:right="-1"/>
              <w:jc w:val="left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6544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FT ou FP… </w:t>
            </w:r>
          </w:p>
          <w:p w14:paraId="3E2431F6" w14:textId="77777777" w:rsidR="0056544F" w:rsidRPr="0056544F" w:rsidRDefault="0056544F" w:rsidP="005654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2"/>
              <w:jc w:val="left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6544F">
              <w:rPr>
                <w:rFonts w:ascii="Arial" w:hAnsi="Arial" w:cs="Arial"/>
                <w:sz w:val="24"/>
                <w:szCs w:val="24"/>
                <w:lang w:eastAsia="ar-SA"/>
              </w:rPr>
              <w:t xml:space="preserve">Les fiches sont accessibles dans l’espace </w:t>
            </w:r>
            <w:r w:rsidRPr="0056544F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TRIBU « Espace ECE SVT »</w:t>
            </w:r>
          </w:p>
          <w:p w14:paraId="0D9D7333" w14:textId="77777777" w:rsidR="0056544F" w:rsidRPr="0056544F" w:rsidRDefault="0056544F" w:rsidP="0056544F">
            <w:pPr>
              <w:ind w:left="142" w:right="-1"/>
              <w:jc w:val="left"/>
              <w:rPr>
                <w:rFonts w:ascii="Arial" w:hAnsi="Arial" w:cs="Arial"/>
                <w:b/>
                <w:sz w:val="24"/>
                <w:szCs w:val="24"/>
                <w:u w:val="single"/>
                <w:lang w:eastAsia="ar-SA"/>
              </w:rPr>
            </w:pPr>
          </w:p>
          <w:p w14:paraId="6C593448" w14:textId="6F84627F" w:rsidR="0056544F" w:rsidRPr="0056544F" w:rsidRDefault="0056544F" w:rsidP="0056544F">
            <w:pPr>
              <w:numPr>
                <w:ilvl w:val="0"/>
                <w:numId w:val="45"/>
              </w:numPr>
              <w:ind w:left="142" w:right="-1"/>
              <w:jc w:val="left"/>
              <w:rPr>
                <w:rFonts w:ascii="Arial" w:hAnsi="Arial" w:cs="Arial"/>
                <w:color w:val="FF0000"/>
                <w:sz w:val="24"/>
                <w:szCs w:val="24"/>
                <w:u w:val="single"/>
                <w:lang w:eastAsia="ar-SA"/>
              </w:rPr>
            </w:pPr>
            <w:r w:rsidRPr="0056544F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Un dispositif d’acquisition numérique sera mis à disposition du candidat s’il l’a utilisé dans l’année. (</w:t>
            </w:r>
            <w:r w:rsidRPr="0056544F">
              <w:rPr>
                <w:rFonts w:ascii="Arial" w:hAnsi="Arial" w:cs="Arial"/>
                <w:bCs/>
                <w:color w:val="FF0000"/>
                <w:sz w:val="24"/>
                <w:szCs w:val="24"/>
                <w:lang w:eastAsia="ar-SA"/>
              </w:rPr>
              <w:t xml:space="preserve">S’il est indispensable, il est obligatoirement dans la colonne </w:t>
            </w:r>
            <w:r>
              <w:rPr>
                <w:rFonts w:ascii="Arial" w:hAnsi="Arial" w:cs="Arial"/>
                <w:bCs/>
                <w:color w:val="FF0000"/>
                <w:sz w:val="24"/>
                <w:szCs w:val="24"/>
                <w:lang w:eastAsia="ar-SA"/>
              </w:rPr>
              <w:t>« </w:t>
            </w:r>
            <w:r w:rsidRPr="0056544F">
              <w:rPr>
                <w:rFonts w:ascii="Arial" w:hAnsi="Arial" w:cs="Arial"/>
                <w:bCs/>
                <w:color w:val="FF0000"/>
                <w:sz w:val="24"/>
                <w:szCs w:val="24"/>
                <w:lang w:eastAsia="ar-SA"/>
              </w:rPr>
              <w:t>matériel</w:t>
            </w:r>
            <w:r>
              <w:rPr>
                <w:rFonts w:ascii="Arial" w:hAnsi="Arial" w:cs="Arial"/>
                <w:bCs/>
                <w:color w:val="FF0000"/>
                <w:sz w:val="24"/>
                <w:szCs w:val="24"/>
                <w:lang w:eastAsia="ar-SA"/>
              </w:rPr>
              <w:t> »</w:t>
            </w:r>
            <w:r w:rsidRPr="0056544F">
              <w:rPr>
                <w:rFonts w:ascii="Arial" w:hAnsi="Arial" w:cs="Arial"/>
                <w:bCs/>
                <w:color w:val="FF0000"/>
                <w:sz w:val="24"/>
                <w:szCs w:val="24"/>
                <w:lang w:eastAsia="ar-SA"/>
              </w:rPr>
              <w:t xml:space="preserve"> de la fiche sujet et cette mention est effacée)</w:t>
            </w:r>
          </w:p>
          <w:p w14:paraId="3537964F" w14:textId="77777777" w:rsidR="0056544F" w:rsidRPr="0056544F" w:rsidRDefault="0056544F" w:rsidP="005654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2"/>
              <w:jc w:val="left"/>
              <w:rPr>
                <w:lang w:eastAsia="ar-SA"/>
              </w:rPr>
            </w:pPr>
          </w:p>
          <w:p w14:paraId="308E1AC2" w14:textId="77777777" w:rsidR="0056544F" w:rsidRPr="0056544F" w:rsidRDefault="0056544F" w:rsidP="0056544F">
            <w:pPr>
              <w:spacing w:after="120"/>
              <w:ind w:left="142"/>
              <w:jc w:val="left"/>
              <w:rPr>
                <w:rFonts w:ascii="Arial" w:hAnsi="Arial" w:cs="Arial"/>
                <w:sz w:val="24"/>
                <w:szCs w:val="24"/>
                <w:u w:val="single"/>
                <w:lang w:eastAsia="ar-SA"/>
              </w:rPr>
            </w:pPr>
            <w:r w:rsidRPr="0056544F">
              <w:rPr>
                <w:rFonts w:ascii="Arial" w:hAnsi="Arial" w:cs="Arial"/>
                <w:sz w:val="24"/>
                <w:szCs w:val="24"/>
                <w:u w:val="single"/>
                <w:lang w:eastAsia="ar-SA"/>
              </w:rPr>
              <w:t>Lien ou référence scientifique :</w:t>
            </w:r>
          </w:p>
          <w:p w14:paraId="56A557F2" w14:textId="77777777" w:rsidR="0056544F" w:rsidRPr="0056544F" w:rsidRDefault="0056544F" w:rsidP="0056544F">
            <w:pPr>
              <w:spacing w:after="120"/>
              <w:ind w:left="142"/>
              <w:jc w:val="left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56544F" w:rsidRPr="0056544F" w14:paraId="2CCC4107" w14:textId="77777777" w:rsidTr="009F1001">
        <w:trPr>
          <w:trHeight w:val="445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A5B3EC4" w14:textId="77777777" w:rsidR="0056544F" w:rsidRPr="0056544F" w:rsidRDefault="0056544F" w:rsidP="0056544F">
            <w:pPr>
              <w:spacing w:before="120"/>
              <w:ind w:left="142"/>
              <w:jc w:val="left"/>
              <w:rPr>
                <w:rFonts w:ascii="Arial" w:hAnsi="Arial" w:cs="Arial"/>
                <w:color w:val="FF0000"/>
                <w:sz w:val="24"/>
                <w:szCs w:val="24"/>
                <w:lang w:eastAsia="ar-SA"/>
              </w:rPr>
            </w:pPr>
            <w:r w:rsidRPr="0056544F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Sécurité (pour le candidat) : </w:t>
            </w:r>
            <w:r w:rsidRPr="0056544F"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  <w:t>(rubrique facultative)</w:t>
            </w:r>
          </w:p>
          <w:p w14:paraId="2983B9F3" w14:textId="77777777" w:rsidR="0056544F" w:rsidRPr="0056544F" w:rsidRDefault="0056544F" w:rsidP="0056544F">
            <w:pPr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  <w:p w14:paraId="3D816376" w14:textId="77777777" w:rsidR="0056544F" w:rsidRPr="0056544F" w:rsidRDefault="0056544F" w:rsidP="0056544F">
            <w:pPr>
              <w:spacing w:after="120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18AF2" w14:textId="77777777" w:rsidR="0056544F" w:rsidRPr="0056544F" w:rsidRDefault="0056544F" w:rsidP="0056544F">
            <w:pPr>
              <w:spacing w:before="120" w:after="120"/>
              <w:ind w:left="41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eastAsia="ar-SA"/>
              </w:rPr>
            </w:pPr>
            <w:r w:rsidRPr="0056544F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Équipements de protection individuelle</w:t>
            </w:r>
            <w:r w:rsidRPr="0056544F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eastAsia="ar-SA"/>
              </w:rPr>
              <w:t xml:space="preserve"> </w:t>
            </w:r>
            <w:r w:rsidRPr="0056544F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 (pour le candidat)</w:t>
            </w:r>
          </w:p>
        </w:tc>
      </w:tr>
      <w:tr w:rsidR="0056544F" w:rsidRPr="0056544F" w14:paraId="7A4007F5" w14:textId="77777777" w:rsidTr="009F1001">
        <w:trPr>
          <w:trHeight w:val="445"/>
        </w:trPr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2E77E96" w14:textId="77777777" w:rsidR="0056544F" w:rsidRPr="0056544F" w:rsidRDefault="0056544F" w:rsidP="0056544F">
            <w:pPr>
              <w:spacing w:after="12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0208C" w14:textId="77777777" w:rsidR="0056544F" w:rsidRPr="0056544F" w:rsidRDefault="0056544F" w:rsidP="0056544F">
            <w:pPr>
              <w:spacing w:before="120"/>
              <w:ind w:left="144"/>
              <w:jc w:val="both"/>
              <w:outlineLvl w:val="3"/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</w:pPr>
            <w:r w:rsidRPr="0056544F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 Obligatoire dans une salle de travaux pratiques  </w:t>
            </w:r>
          </w:p>
          <w:p w14:paraId="181D95D2" w14:textId="77777777" w:rsidR="0056544F" w:rsidRPr="0056544F" w:rsidRDefault="0056544F" w:rsidP="0056544F">
            <w:pPr>
              <w:outlineLvl w:val="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6544F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053E9639" wp14:editId="4D15C27A">
                  <wp:extent cx="719455" cy="719455"/>
                  <wp:effectExtent l="0" t="0" r="4445" b="444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94F9D" w14:textId="77777777" w:rsidR="0056544F" w:rsidRPr="0056544F" w:rsidRDefault="0056544F" w:rsidP="0056544F">
            <w:pPr>
              <w:ind w:left="41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eastAsia="ar-SA"/>
              </w:rPr>
            </w:pPr>
            <w:r w:rsidRPr="0056544F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eastAsia="ar-SA"/>
              </w:rPr>
              <w:t>Copié – collé fiche sujet</w:t>
            </w:r>
            <w:r w:rsidRPr="0056544F"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  <w:t xml:space="preserve"> (rubrique facultative)</w:t>
            </w:r>
          </w:p>
        </w:tc>
      </w:tr>
    </w:tbl>
    <w:p w14:paraId="5734C335" w14:textId="77777777" w:rsidR="0056544F" w:rsidRPr="0056544F" w:rsidRDefault="0056544F" w:rsidP="0056544F">
      <w:pPr>
        <w:jc w:val="left"/>
        <w:rPr>
          <w:rFonts w:ascii="Arial" w:eastAsia="Times New Roman" w:hAnsi="Arial" w:cs="Arial"/>
          <w:b/>
          <w:color w:val="FF0000"/>
          <w:szCs w:val="24"/>
          <w:u w:val="single"/>
          <w:lang w:eastAsia="ar-SA"/>
        </w:rPr>
      </w:pPr>
      <w:r w:rsidRPr="0056544F">
        <w:rPr>
          <w:rFonts w:ascii="Arial" w:eastAsia="Times New Roman" w:hAnsi="Arial" w:cs="Arial"/>
          <w:b/>
          <w:color w:val="FF0000"/>
          <w:szCs w:val="24"/>
          <w:u w:val="single"/>
          <w:lang w:eastAsia="ar-SA"/>
        </w:rPr>
        <w:br w:type="page" w:clear="all"/>
      </w:r>
    </w:p>
    <w:p w14:paraId="1E31AE9C" w14:textId="77777777" w:rsidR="0056544F" w:rsidRPr="0056544F" w:rsidRDefault="0056544F" w:rsidP="0056544F">
      <w:pPr>
        <w:shd w:val="clear" w:color="auto" w:fill="FFFFFF"/>
        <w:jc w:val="left"/>
        <w:rPr>
          <w:rFonts w:ascii="Arial" w:eastAsia="Times New Roman" w:hAnsi="Arial" w:cs="Arial"/>
          <w:b/>
          <w:color w:val="FF0000"/>
          <w:szCs w:val="24"/>
          <w:u w:val="single"/>
          <w:lang w:eastAsia="ar-SA"/>
        </w:rPr>
      </w:pPr>
    </w:p>
    <w:tbl>
      <w:tblPr>
        <w:tblW w:w="1556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5569"/>
      </w:tblGrid>
      <w:tr w:rsidR="0056544F" w:rsidRPr="0056544F" w14:paraId="074F9D76" w14:textId="77777777" w:rsidTr="009F1001">
        <w:trPr>
          <w:trHeight w:val="174"/>
        </w:trPr>
        <w:tc>
          <w:tcPr>
            <w:tcW w:w="1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044ECA" w14:textId="77777777" w:rsidR="0056544F" w:rsidRPr="0056544F" w:rsidRDefault="0056544F" w:rsidP="0056544F">
            <w:pPr>
              <w:spacing w:before="120" w:after="120"/>
              <w:rPr>
                <w:sz w:val="24"/>
                <w:szCs w:val="24"/>
              </w:rPr>
            </w:pPr>
            <w:r w:rsidRPr="0056544F">
              <w:rPr>
                <w:rFonts w:ascii="Arial" w:eastAsia="Times New Roman" w:hAnsi="Arial" w:cs="Arial"/>
                <w:b/>
                <w:color w:val="FF0000"/>
                <w:szCs w:val="24"/>
                <w:u w:val="single"/>
                <w:lang w:eastAsia="ar-SA"/>
              </w:rPr>
              <w:br w:type="page" w:clear="all"/>
            </w:r>
            <w:r w:rsidRPr="0056544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Ressource complémentaire </w:t>
            </w:r>
            <w:r w:rsidRPr="0056544F">
              <w:rPr>
                <w:rFonts w:ascii="Arial" w:hAnsi="Arial" w:cs="Arial"/>
                <w:bCs/>
                <w:color w:val="FF0000"/>
                <w:sz w:val="24"/>
                <w:szCs w:val="24"/>
              </w:rPr>
              <w:t>(mettre 1ou 2 si plusieurs ressources complémentaires)</w:t>
            </w:r>
          </w:p>
        </w:tc>
      </w:tr>
      <w:tr w:rsidR="0056544F" w:rsidRPr="0056544F" w14:paraId="6AE52CA5" w14:textId="77777777" w:rsidTr="009F1001">
        <w:trPr>
          <w:trHeight w:val="2876"/>
        </w:trPr>
        <w:tc>
          <w:tcPr>
            <w:tcW w:w="1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877EF" w14:textId="77777777" w:rsidR="0056544F" w:rsidRPr="0056544F" w:rsidRDefault="0056544F" w:rsidP="0056544F">
            <w:pPr>
              <w:rPr>
                <w:color w:val="000000"/>
                <w:sz w:val="10"/>
                <w:szCs w:val="10"/>
              </w:rPr>
            </w:pPr>
          </w:p>
          <w:p w14:paraId="20FDCAEB" w14:textId="77777777" w:rsidR="0056544F" w:rsidRPr="0056544F" w:rsidRDefault="0056544F" w:rsidP="0056544F">
            <w:pPr>
              <w:rPr>
                <w:color w:val="000000"/>
                <w:sz w:val="24"/>
                <w:szCs w:val="24"/>
              </w:rPr>
            </w:pPr>
          </w:p>
          <w:p w14:paraId="435E4A99" w14:textId="77777777" w:rsidR="0056544F" w:rsidRPr="0056544F" w:rsidRDefault="0056544F" w:rsidP="0056544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1360B663" w14:textId="77777777" w:rsidR="0056544F" w:rsidRPr="0056544F" w:rsidRDefault="0056544F" w:rsidP="0056544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0041AF89" w14:textId="77777777" w:rsidR="0056544F" w:rsidRPr="0056544F" w:rsidRDefault="0056544F" w:rsidP="0056544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72F7DDC1" w14:textId="77777777" w:rsidR="0056544F" w:rsidRPr="0056544F" w:rsidRDefault="0056544F" w:rsidP="0056544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2A031DCB" w14:textId="77777777" w:rsidR="0056544F" w:rsidRPr="0056544F" w:rsidRDefault="0056544F" w:rsidP="0056544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549AAD2B" w14:textId="77777777" w:rsidR="0056544F" w:rsidRPr="0056544F" w:rsidRDefault="0056544F" w:rsidP="0056544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4CF21BD8" w14:textId="77777777" w:rsidR="0056544F" w:rsidRPr="0056544F" w:rsidRDefault="0056544F" w:rsidP="0056544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7F230368" w14:textId="77777777" w:rsidR="0056544F" w:rsidRPr="0056544F" w:rsidRDefault="0056544F" w:rsidP="0056544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7D46BA18" w14:textId="77777777" w:rsidR="0056544F" w:rsidRPr="0056544F" w:rsidRDefault="0056544F" w:rsidP="0056544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1D5E1ABD" w14:textId="77777777" w:rsidR="0056544F" w:rsidRPr="0056544F" w:rsidRDefault="0056544F" w:rsidP="0056544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3E348D6A" w14:textId="77777777" w:rsidR="0056544F" w:rsidRPr="0056544F" w:rsidRDefault="0056544F" w:rsidP="0056544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012203AA" w14:textId="77777777" w:rsidR="0056544F" w:rsidRPr="0056544F" w:rsidRDefault="0056544F" w:rsidP="0056544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10F3304E" w14:textId="77777777" w:rsidR="0056544F" w:rsidRPr="0056544F" w:rsidRDefault="0056544F" w:rsidP="0056544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5C90E5DF" w14:textId="77777777" w:rsidR="0056544F" w:rsidRPr="0056544F" w:rsidRDefault="0056544F" w:rsidP="0056544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3DCF7092" w14:textId="77777777" w:rsidR="0056544F" w:rsidRPr="0056544F" w:rsidRDefault="0056544F" w:rsidP="0056544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5A1E5705" w14:textId="77777777" w:rsidR="0056544F" w:rsidRPr="0056544F" w:rsidRDefault="0056544F" w:rsidP="0056544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58FD4DAE" w14:textId="77777777" w:rsidR="0056544F" w:rsidRPr="0056544F" w:rsidRDefault="0056544F" w:rsidP="0056544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0899F783" w14:textId="77777777" w:rsidR="0056544F" w:rsidRPr="0056544F" w:rsidRDefault="0056544F" w:rsidP="0056544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15B91444" w14:textId="77777777" w:rsidR="0056544F" w:rsidRPr="0056544F" w:rsidRDefault="0056544F" w:rsidP="0056544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784B269A" w14:textId="77777777" w:rsidR="0056544F" w:rsidRPr="0056544F" w:rsidRDefault="0056544F" w:rsidP="0056544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7614E118" w14:textId="77777777" w:rsidR="0056544F" w:rsidRPr="0056544F" w:rsidRDefault="0056544F" w:rsidP="0056544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1A0C5F5D" w14:textId="77777777" w:rsidR="0056544F" w:rsidRPr="0056544F" w:rsidRDefault="0056544F" w:rsidP="0056544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67B3402F" w14:textId="77777777" w:rsidR="0056544F" w:rsidRPr="0056544F" w:rsidRDefault="0056544F" w:rsidP="0056544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62B23D43" w14:textId="77777777" w:rsidR="0056544F" w:rsidRPr="0056544F" w:rsidRDefault="0056544F" w:rsidP="0056544F">
            <w:pPr>
              <w:jc w:val="right"/>
              <w:rPr>
                <w:strike/>
                <w:sz w:val="24"/>
                <w:szCs w:val="24"/>
              </w:rPr>
            </w:pPr>
          </w:p>
        </w:tc>
      </w:tr>
    </w:tbl>
    <w:p w14:paraId="74EEB910" w14:textId="77777777" w:rsidR="0056544F" w:rsidRPr="0056544F" w:rsidRDefault="0056544F" w:rsidP="0056544F">
      <w:pPr>
        <w:shd w:val="clear" w:color="auto" w:fill="FFFFFF"/>
        <w:jc w:val="left"/>
        <w:rPr>
          <w:rFonts w:ascii="Arial" w:eastAsia="Times New Roman" w:hAnsi="Arial" w:cs="Arial"/>
          <w:b/>
          <w:color w:val="FF0000"/>
          <w:szCs w:val="24"/>
          <w:u w:val="single"/>
          <w:lang w:eastAsia="ar-SA"/>
        </w:rPr>
      </w:pPr>
    </w:p>
    <w:p w14:paraId="0CA947A8" w14:textId="77777777" w:rsidR="000C01EC" w:rsidRDefault="000C01EC">
      <w:pPr>
        <w:rPr>
          <w:sz w:val="24"/>
          <w:szCs w:val="24"/>
        </w:rPr>
      </w:pPr>
    </w:p>
    <w:sectPr w:rsidR="000C01EC" w:rsidSect="00023DE2">
      <w:headerReference w:type="default" r:id="rId22"/>
      <w:pgSz w:w="16838" w:h="11906" w:orient="landscape"/>
      <w:pgMar w:top="720" w:right="720" w:bottom="720" w:left="72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AED7E" w14:textId="77777777" w:rsidR="00AD217C" w:rsidRDefault="00AD217C">
      <w:r>
        <w:separator/>
      </w:r>
    </w:p>
  </w:endnote>
  <w:endnote w:type="continuationSeparator" w:id="0">
    <w:p w14:paraId="7124779B" w14:textId="77777777" w:rsidR="00AD217C" w:rsidRDefault="00AD2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9572A" w14:textId="77777777" w:rsidR="00AD217C" w:rsidRDefault="00AD217C">
      <w:r>
        <w:separator/>
      </w:r>
    </w:p>
  </w:footnote>
  <w:footnote w:type="continuationSeparator" w:id="0">
    <w:p w14:paraId="72278ACD" w14:textId="77777777" w:rsidR="00AD217C" w:rsidRDefault="00AD2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FEDD2" w14:textId="77777777" w:rsidR="000C01EC" w:rsidRDefault="0049745D">
    <w:pPr>
      <w:pStyle w:val="Paragraphedeliste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tabs>
        <w:tab w:val="left" w:pos="2025"/>
        <w:tab w:val="center" w:pos="7699"/>
      </w:tabs>
      <w:spacing w:after="0" w:line="240" w:lineRule="auto"/>
      <w:ind w:left="0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Titre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14EDA"/>
    <w:multiLevelType w:val="hybridMultilevel"/>
    <w:tmpl w:val="90A6AC4A"/>
    <w:lvl w:ilvl="0" w:tplc="388E2826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91F25DFC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EFE23352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2E387EF0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25A8F728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7C426DFC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F8AA151E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6592332C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6BD40768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" w15:restartNumberingAfterBreak="0">
    <w:nsid w:val="04D214E9"/>
    <w:multiLevelType w:val="hybridMultilevel"/>
    <w:tmpl w:val="C262CEC8"/>
    <w:lvl w:ilvl="0" w:tplc="480EA8DC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8DFEDFB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4BE145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350FF6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BB420F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7204D4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582BCE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1067F3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9900E3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E77C21"/>
    <w:multiLevelType w:val="hybridMultilevel"/>
    <w:tmpl w:val="AD8C8622"/>
    <w:lvl w:ilvl="0" w:tplc="614C06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CA88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82932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2CE95C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B384C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70E1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2AE80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EBBE5F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18C54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E5F7249"/>
    <w:multiLevelType w:val="hybridMultilevel"/>
    <w:tmpl w:val="0F9E8EDA"/>
    <w:lvl w:ilvl="0" w:tplc="F1D2C6E0">
      <w:start w:val="1"/>
      <w:numFmt w:val="bullet"/>
      <w:lvlText w:val="-"/>
      <w:lvlJc w:val="left"/>
      <w:pPr>
        <w:ind w:left="709" w:hanging="360"/>
      </w:pPr>
      <w:rPr>
        <w:rFonts w:ascii="Arial" w:eastAsia="Arial" w:hAnsi="Arial" w:hint="default"/>
      </w:rPr>
    </w:lvl>
    <w:lvl w:ilvl="1" w:tplc="2C0C1E9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60EBFA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0E96DBD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5A8B7A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5AB4316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AB22F9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B3C4CD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29E4FD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0984726"/>
    <w:multiLevelType w:val="hybridMultilevel"/>
    <w:tmpl w:val="95A2D77E"/>
    <w:lvl w:ilvl="0" w:tplc="7E54BF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DE84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7811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1C7A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7A62D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0E91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5EAB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9A85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3401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563BD3"/>
    <w:multiLevelType w:val="hybridMultilevel"/>
    <w:tmpl w:val="B6741094"/>
    <w:lvl w:ilvl="0" w:tplc="5506580A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b/>
        <w:bCs/>
        <w:sz w:val="24"/>
        <w:szCs w:val="24"/>
      </w:rPr>
    </w:lvl>
    <w:lvl w:ilvl="1" w:tplc="FFF87FE0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5288908A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82BA9ADE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E734613A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82243BD8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192E654C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AEF2EED8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783C1DB8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14A40FC5"/>
    <w:multiLevelType w:val="hybridMultilevel"/>
    <w:tmpl w:val="6B46D81E"/>
    <w:lvl w:ilvl="0" w:tplc="B1A6E4F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5978C9F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B86BB3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C20960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A46A82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7EE41A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2F01AE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EBC1C10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FE4B49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390674"/>
    <w:multiLevelType w:val="hybridMultilevel"/>
    <w:tmpl w:val="7F926540"/>
    <w:lvl w:ilvl="0" w:tplc="E8768C9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28008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F6D5C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AB22D78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2E8FA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F6B29A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9747D9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9F76D9E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4EFE4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93371C9"/>
    <w:multiLevelType w:val="hybridMultilevel"/>
    <w:tmpl w:val="05BE8C0A"/>
    <w:lvl w:ilvl="0" w:tplc="EE5CF3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14A00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9ECD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0A8F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22B0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EEAC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EA56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60C7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ECDA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F227B"/>
    <w:multiLevelType w:val="hybridMultilevel"/>
    <w:tmpl w:val="F6409E4C"/>
    <w:lvl w:ilvl="0" w:tplc="4426D5C8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F6B2B3C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1281F4E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53DA5046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2107B3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F08AC28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9F44E4C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45AFA8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B4CA7CC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ABA7D17"/>
    <w:multiLevelType w:val="hybridMultilevel"/>
    <w:tmpl w:val="4CFAAAFC"/>
    <w:lvl w:ilvl="0" w:tplc="FF366F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6EC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6E50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C016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6273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5824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721F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6A9A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3239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393E29"/>
    <w:multiLevelType w:val="hybridMultilevel"/>
    <w:tmpl w:val="FBB4D168"/>
    <w:lvl w:ilvl="0" w:tplc="158AB4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D781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B440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12D6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1061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A8F7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10CF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76B7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B60F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F7210"/>
    <w:multiLevelType w:val="hybridMultilevel"/>
    <w:tmpl w:val="3CB8BBC0"/>
    <w:lvl w:ilvl="0" w:tplc="3344117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AAFD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40C9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6633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CAA2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34E8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487C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3E9D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8C6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32DE0"/>
    <w:multiLevelType w:val="hybridMultilevel"/>
    <w:tmpl w:val="6768798A"/>
    <w:lvl w:ilvl="0" w:tplc="FF58776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D7F8DF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3232E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F20762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6A249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504E4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978117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B754BE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08375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A38569F"/>
    <w:multiLevelType w:val="hybridMultilevel"/>
    <w:tmpl w:val="CD5E215A"/>
    <w:lvl w:ilvl="0" w:tplc="ECCE429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61767D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D0D00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E5D0D88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67823D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6EB4DA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9DB8231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E39697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324AD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A757304"/>
    <w:multiLevelType w:val="hybridMultilevel"/>
    <w:tmpl w:val="4E8E32B4"/>
    <w:lvl w:ilvl="0" w:tplc="7DB6449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hint="default"/>
      </w:rPr>
    </w:lvl>
    <w:lvl w:ilvl="1" w:tplc="34E6A1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8B4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9025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8C90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E87F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B0A6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3AB4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3AB2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1E54D4"/>
    <w:multiLevelType w:val="hybridMultilevel"/>
    <w:tmpl w:val="1D8E2E04"/>
    <w:lvl w:ilvl="0" w:tplc="B14E7DB6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316A1482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6263CA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9D5A25BC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003036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E3F27002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695ECDD8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75A26962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3F865EBA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B617497"/>
    <w:multiLevelType w:val="hybridMultilevel"/>
    <w:tmpl w:val="3FB2DEA0"/>
    <w:lvl w:ilvl="0" w:tplc="5B7280C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3198DD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A005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C040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7833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4EC3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7666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A12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817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E45B7A"/>
    <w:multiLevelType w:val="hybridMultilevel"/>
    <w:tmpl w:val="3B580C1A"/>
    <w:lvl w:ilvl="0" w:tplc="B81E0004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  <w:lvl w:ilvl="1" w:tplc="F9AE362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0B8DA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2B0367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DEA5AA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E9A3A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9D6E9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0DE9EB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03CD76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2E9F587E"/>
    <w:multiLevelType w:val="hybridMultilevel"/>
    <w:tmpl w:val="39E203E2"/>
    <w:lvl w:ilvl="0" w:tplc="43D23DA4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17FA5A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26B9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661E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473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6200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1291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1A61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4022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676E2F"/>
    <w:multiLevelType w:val="hybridMultilevel"/>
    <w:tmpl w:val="C2CA6EF6"/>
    <w:lvl w:ilvl="0" w:tplc="640202F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 w:tplc="F58A5DE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auto"/>
      </w:rPr>
    </w:lvl>
    <w:lvl w:ilvl="2" w:tplc="080AA91C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 w:tplc="2B386594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 w:tplc="506CC216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78ACF50A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 w:tplc="27A40C72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 w:tplc="CD6C40B6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E23A8952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1F65E85"/>
    <w:multiLevelType w:val="hybridMultilevel"/>
    <w:tmpl w:val="DE96E5BA"/>
    <w:lvl w:ilvl="0" w:tplc="91D2AEC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 w:tplc="E26E2C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C84FA5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264A1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D028B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5EE739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F6A66B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76A9E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026C2F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354C6B8A"/>
    <w:multiLevelType w:val="hybridMultilevel"/>
    <w:tmpl w:val="9382480C"/>
    <w:lvl w:ilvl="0" w:tplc="7DC42D0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0447B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A850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4804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C485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C69C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0CD9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700A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967F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E17BD5"/>
    <w:multiLevelType w:val="hybridMultilevel"/>
    <w:tmpl w:val="F754D5F2"/>
    <w:lvl w:ilvl="0" w:tplc="4AA880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  <w:lvl w:ilvl="1" w:tplc="89C487E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0945F6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158ED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5C0C29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E8A938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8B8EA4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DE4502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276B6C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398D0652"/>
    <w:multiLevelType w:val="hybridMultilevel"/>
    <w:tmpl w:val="413ACD76"/>
    <w:lvl w:ilvl="0" w:tplc="9F88A3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C212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3670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CDC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4E07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CC9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CCB2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AABE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3AE4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B57B2A"/>
    <w:multiLevelType w:val="hybridMultilevel"/>
    <w:tmpl w:val="9FAC0BB4"/>
    <w:lvl w:ilvl="0" w:tplc="59AEEC7A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8190EEB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32602A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D9424E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E888EC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BE27A9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FE0320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E9656AE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6D20BF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19E19C9"/>
    <w:multiLevelType w:val="hybridMultilevel"/>
    <w:tmpl w:val="3932BEDE"/>
    <w:lvl w:ilvl="0" w:tplc="F1D2C6E0">
      <w:start w:val="1"/>
      <w:numFmt w:val="bullet"/>
      <w:lvlText w:val="-"/>
      <w:lvlJc w:val="left"/>
      <w:pPr>
        <w:ind w:left="709" w:hanging="360"/>
      </w:pPr>
      <w:rPr>
        <w:rFonts w:ascii="Arial" w:eastAsia="Arial" w:hAnsi="Arial" w:hint="default"/>
      </w:rPr>
    </w:lvl>
    <w:lvl w:ilvl="1" w:tplc="7BB0786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3C815D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B4AE22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E0ADBA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AEC27F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526999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7BC779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360A1E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517F2907"/>
    <w:multiLevelType w:val="hybridMultilevel"/>
    <w:tmpl w:val="7250EA28"/>
    <w:lvl w:ilvl="0" w:tplc="9E4A1A56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97643F4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D5A1D1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EBE592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9187F10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DE51B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DA45D1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D52659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542BDF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2217B1C"/>
    <w:multiLevelType w:val="hybridMultilevel"/>
    <w:tmpl w:val="6ABABA4A"/>
    <w:lvl w:ilvl="0" w:tplc="202A35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DC61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6AF1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DE70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C86D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7E08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B68D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ECA5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A48B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71033D"/>
    <w:multiLevelType w:val="hybridMultilevel"/>
    <w:tmpl w:val="DF86B6E4"/>
    <w:lvl w:ilvl="0" w:tplc="C30C301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AEE28F9E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996FFEA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57BE6DEA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65C06E8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3F2CF73E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963E55CE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90059DC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A0DA50D2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5672208D"/>
    <w:multiLevelType w:val="hybridMultilevel"/>
    <w:tmpl w:val="FC1C5E38"/>
    <w:lvl w:ilvl="0" w:tplc="E2BCE57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84AC1C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647B2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CA536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D6C5E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50E4E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8ADECA2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4D42A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528D9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99573BD"/>
    <w:multiLevelType w:val="hybridMultilevel"/>
    <w:tmpl w:val="EA36C0B0"/>
    <w:lvl w:ilvl="0" w:tplc="C27ECDCC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8DC2D86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C20F16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A30DF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C327FA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9C4B73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390730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E3AF1D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9DA574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2" w15:restartNumberingAfterBreak="0">
    <w:nsid w:val="5A647310"/>
    <w:multiLevelType w:val="hybridMultilevel"/>
    <w:tmpl w:val="E8CA2466"/>
    <w:lvl w:ilvl="0" w:tplc="B686D000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494AF378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FAD0A280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9830E4C0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481CB208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54D02764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80022BFA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76A4FADE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DC843548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3" w15:restartNumberingAfterBreak="0">
    <w:nsid w:val="5DE01C03"/>
    <w:multiLevelType w:val="hybridMultilevel"/>
    <w:tmpl w:val="C7825164"/>
    <w:lvl w:ilvl="0" w:tplc="EFAE9C7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FEC0D3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CC6E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5A5C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3A920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5079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484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06EF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00C9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AD3B0C"/>
    <w:multiLevelType w:val="hybridMultilevel"/>
    <w:tmpl w:val="FB76AAEE"/>
    <w:lvl w:ilvl="0" w:tplc="ED347BEC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693CBA88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81B0E564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D5104C8E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50E6E9BA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384A00D8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C5DE9212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27402D08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DAF69540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5" w15:restartNumberingAfterBreak="0">
    <w:nsid w:val="63F740A9"/>
    <w:multiLevelType w:val="hybridMultilevel"/>
    <w:tmpl w:val="C832B832"/>
    <w:lvl w:ilvl="0" w:tplc="CF5217F6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A7BA03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4AF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C653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78ECC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DA3B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E08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8AE9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C279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AD164A"/>
    <w:multiLevelType w:val="hybridMultilevel"/>
    <w:tmpl w:val="9AC8591C"/>
    <w:lvl w:ilvl="0" w:tplc="D93A42C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99CA73E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EFEA20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078AFF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C48A5CC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562AE5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D21EC4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ED82420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F26CAF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A2D1121"/>
    <w:multiLevelType w:val="hybridMultilevel"/>
    <w:tmpl w:val="9C56FD74"/>
    <w:lvl w:ilvl="0" w:tplc="F7E49FE8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6868A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8EAC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8234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AA3A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B2C5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0CDD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C27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860C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AD5B07"/>
    <w:multiLevelType w:val="hybridMultilevel"/>
    <w:tmpl w:val="CEC61868"/>
    <w:lvl w:ilvl="0" w:tplc="AD1A3C12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20"/>
      </w:rPr>
    </w:lvl>
    <w:lvl w:ilvl="1" w:tplc="F9E0AB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E3C35F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0E253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D06303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4B0715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D8EB72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4286C8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A2CF95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9" w15:restartNumberingAfterBreak="0">
    <w:nsid w:val="6DFC19B7"/>
    <w:multiLevelType w:val="hybridMultilevel"/>
    <w:tmpl w:val="7C961C92"/>
    <w:lvl w:ilvl="0" w:tplc="50AAEC70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13F05D68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C5A614C6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5532C2C8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25D22AF6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683AE812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AADAEB62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ADEA58AA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6BA9048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0" w15:restartNumberingAfterBreak="0">
    <w:nsid w:val="6F490F7A"/>
    <w:multiLevelType w:val="hybridMultilevel"/>
    <w:tmpl w:val="EF80BFBE"/>
    <w:lvl w:ilvl="0" w:tplc="6BE6EE6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A89607D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D77E7EA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1B028D6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3B4AFBD8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1102D31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E286EC3C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78408AD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D4346F4E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1" w15:restartNumberingAfterBreak="0">
    <w:nsid w:val="71A64886"/>
    <w:multiLevelType w:val="hybridMultilevel"/>
    <w:tmpl w:val="1B3E93C2"/>
    <w:lvl w:ilvl="0" w:tplc="FC30822C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4502D6A2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8B64E68A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EAB81E48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117AE108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6EF29B86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F9107C6E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EA94C302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AA16ACE6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42" w15:restartNumberingAfterBreak="0">
    <w:nsid w:val="72B60B80"/>
    <w:multiLevelType w:val="hybridMultilevel"/>
    <w:tmpl w:val="C978ADD2"/>
    <w:lvl w:ilvl="0" w:tplc="043237E4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A7945F10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85664094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D2106C3E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EEEC8D9E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816A42A2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995E379E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112E58A8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7DD4ADDE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43" w15:restartNumberingAfterBreak="0">
    <w:nsid w:val="79712E59"/>
    <w:multiLevelType w:val="hybridMultilevel"/>
    <w:tmpl w:val="B3DEE57C"/>
    <w:lvl w:ilvl="0" w:tplc="5D1A314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2CEDC3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A28388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EBAE29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AB400C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DC0E64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4CA216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3EA723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A52056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F6A50BF"/>
    <w:multiLevelType w:val="hybridMultilevel"/>
    <w:tmpl w:val="D55CA640"/>
    <w:lvl w:ilvl="0" w:tplc="88F815F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FB48A9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0924A9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7C293D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82C605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63E69B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BCEF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B3AEF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5B04B3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40"/>
  </w:num>
  <w:num w:numId="2">
    <w:abstractNumId w:val="18"/>
  </w:num>
  <w:num w:numId="3">
    <w:abstractNumId w:val="21"/>
  </w:num>
  <w:num w:numId="4">
    <w:abstractNumId w:val="36"/>
  </w:num>
  <w:num w:numId="5">
    <w:abstractNumId w:val="23"/>
  </w:num>
  <w:num w:numId="6">
    <w:abstractNumId w:val="1"/>
  </w:num>
  <w:num w:numId="7">
    <w:abstractNumId w:val="37"/>
  </w:num>
  <w:num w:numId="8">
    <w:abstractNumId w:val="29"/>
  </w:num>
  <w:num w:numId="9">
    <w:abstractNumId w:val="16"/>
  </w:num>
  <w:num w:numId="10">
    <w:abstractNumId w:val="28"/>
  </w:num>
  <w:num w:numId="11">
    <w:abstractNumId w:val="4"/>
  </w:num>
  <w:num w:numId="12">
    <w:abstractNumId w:val="20"/>
  </w:num>
  <w:num w:numId="13">
    <w:abstractNumId w:val="11"/>
  </w:num>
  <w:num w:numId="14">
    <w:abstractNumId w:val="39"/>
  </w:num>
  <w:num w:numId="15">
    <w:abstractNumId w:val="25"/>
  </w:num>
  <w:num w:numId="16">
    <w:abstractNumId w:val="8"/>
  </w:num>
  <w:num w:numId="17">
    <w:abstractNumId w:val="12"/>
  </w:num>
  <w:num w:numId="18">
    <w:abstractNumId w:val="24"/>
  </w:num>
  <w:num w:numId="19">
    <w:abstractNumId w:val="5"/>
  </w:num>
  <w:num w:numId="20">
    <w:abstractNumId w:val="35"/>
  </w:num>
  <w:num w:numId="21">
    <w:abstractNumId w:val="27"/>
  </w:num>
  <w:num w:numId="22">
    <w:abstractNumId w:val="6"/>
  </w:num>
  <w:num w:numId="23">
    <w:abstractNumId w:val="43"/>
  </w:num>
  <w:num w:numId="24">
    <w:abstractNumId w:val="42"/>
  </w:num>
  <w:num w:numId="25">
    <w:abstractNumId w:val="33"/>
  </w:num>
  <w:num w:numId="26">
    <w:abstractNumId w:val="19"/>
  </w:num>
  <w:num w:numId="27">
    <w:abstractNumId w:val="15"/>
  </w:num>
  <w:num w:numId="28">
    <w:abstractNumId w:val="22"/>
  </w:num>
  <w:num w:numId="29">
    <w:abstractNumId w:val="10"/>
  </w:num>
  <w:num w:numId="30">
    <w:abstractNumId w:val="7"/>
  </w:num>
  <w:num w:numId="31">
    <w:abstractNumId w:val="30"/>
  </w:num>
  <w:num w:numId="32">
    <w:abstractNumId w:val="14"/>
  </w:num>
  <w:num w:numId="33">
    <w:abstractNumId w:val="32"/>
  </w:num>
  <w:num w:numId="34">
    <w:abstractNumId w:val="13"/>
  </w:num>
  <w:num w:numId="35">
    <w:abstractNumId w:val="2"/>
  </w:num>
  <w:num w:numId="36">
    <w:abstractNumId w:val="9"/>
  </w:num>
  <w:num w:numId="37">
    <w:abstractNumId w:val="38"/>
  </w:num>
  <w:num w:numId="38">
    <w:abstractNumId w:val="0"/>
  </w:num>
  <w:num w:numId="39">
    <w:abstractNumId w:val="41"/>
  </w:num>
  <w:num w:numId="40">
    <w:abstractNumId w:val="34"/>
  </w:num>
  <w:num w:numId="41">
    <w:abstractNumId w:val="44"/>
  </w:num>
  <w:num w:numId="42">
    <w:abstractNumId w:val="26"/>
  </w:num>
  <w:num w:numId="43">
    <w:abstractNumId w:val="31"/>
  </w:num>
  <w:num w:numId="44">
    <w:abstractNumId w:val="3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1EC"/>
    <w:rsid w:val="00023DE2"/>
    <w:rsid w:val="00030C43"/>
    <w:rsid w:val="000341EC"/>
    <w:rsid w:val="00035231"/>
    <w:rsid w:val="000C01EC"/>
    <w:rsid w:val="001D6C72"/>
    <w:rsid w:val="00383C7E"/>
    <w:rsid w:val="003E4F9B"/>
    <w:rsid w:val="0049745D"/>
    <w:rsid w:val="00545DFE"/>
    <w:rsid w:val="0056544F"/>
    <w:rsid w:val="005D11FE"/>
    <w:rsid w:val="00737D64"/>
    <w:rsid w:val="00757C38"/>
    <w:rsid w:val="008452ED"/>
    <w:rsid w:val="00A87B7F"/>
    <w:rsid w:val="00AB186D"/>
    <w:rsid w:val="00AD217C"/>
    <w:rsid w:val="00B00E84"/>
    <w:rsid w:val="00B62829"/>
    <w:rsid w:val="00BC6D3F"/>
    <w:rsid w:val="00C524A7"/>
    <w:rsid w:val="00D54D4A"/>
    <w:rsid w:val="00EA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20A9C1"/>
  <w15:docId w15:val="{663B3222-BFDA-A44F-AD25-3337C288F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1"/>
    <w:qFormat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1"/>
    <w:qFormat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1"/>
    <w:qFormat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1">
    <w:name w:val="Titre 5 Car1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1">
    <w:name w:val="Titre 7 Car1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1">
    <w:name w:val="Titre 9 Car1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Titre">
    <w:name w:val="Title"/>
    <w:basedOn w:val="Normal"/>
    <w:next w:val="Normal"/>
    <w:link w:val="TitreCar1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1">
    <w:name w:val="Titre Car1"/>
    <w:basedOn w:val="Policepardfaut"/>
    <w:link w:val="Titre"/>
    <w:uiPriority w:val="10"/>
    <w:rPr>
      <w:sz w:val="48"/>
      <w:szCs w:val="48"/>
    </w:rPr>
  </w:style>
  <w:style w:type="character" w:customStyle="1" w:styleId="Sous-titreCar1">
    <w:name w:val="Sous-titre Car1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character" w:customStyle="1" w:styleId="PieddepageCar1">
    <w:name w:val="Pied de page Car1"/>
    <w:link w:val="Pieddepage"/>
    <w:uiPriority w:val="99"/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sz w:val="24"/>
      <w:szCs w:val="24"/>
    </w:rPr>
  </w:style>
  <w:style w:type="character" w:customStyle="1" w:styleId="WW8Num3z0">
    <w:name w:val="WW8Num3z0"/>
    <w:rPr>
      <w:rFonts w:ascii="OpenSymbol" w:hAnsi="OpenSymbol" w:cs="OpenSymbol"/>
    </w:rPr>
  </w:style>
  <w:style w:type="character" w:customStyle="1" w:styleId="WW8Num4z0">
    <w:name w:val="WW8Num4z0"/>
    <w:rPr>
      <w:rFonts w:ascii="OpenSymbol" w:hAnsi="OpenSymbol" w:cs="OpenSymbol"/>
    </w:rPr>
  </w:style>
  <w:style w:type="character" w:customStyle="1" w:styleId="WW8Num5z0">
    <w:name w:val="WW8Num5z0"/>
    <w:rPr>
      <w:rFonts w:ascii="Arial" w:eastAsia="SimSun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OpenSymbol" w:hAnsi="OpenSymbol" w:cs="OpenSymbol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OpenSymbol" w:hAnsi="OpenSymbol" w:cs="OpenSymbol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OpenSymbol" w:hAnsi="OpenSymbol" w:cs="OpenSymbol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" w:eastAsia="Calibri" w:hAnsi="Calibri" w:cs="Calibri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  <w:color w:val="000000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OpenSymbol" w:hAnsi="OpenSymbol" w:cs="OpenSymbol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eastAsia="Calibri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OpenSymbol" w:hAnsi="OpenSymbol" w:cs="OpenSymbol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Calibri" w:hAnsi="Calibri" w:cs="Calibri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eastAsia="Calibri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OpenSymbol" w:hAnsi="OpenSymbol" w:cs="OpenSymbol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Calibri" w:hAnsi="Calibri" w:cs="Calibri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OpenSymbol" w:hAnsi="OpenSymbol" w:cs="OpenSymbol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Arial" w:eastAsia="Calibri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Calibri" w:hAnsi="Calibri" w:cs="Calibri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OpenSymbol" w:hAnsi="OpenSymbol" w:cs="OpenSymbol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Calibri" w:hAnsi="Calibri" w:cs="Calibri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OpenSymbol" w:hAnsi="OpenSymbol" w:cs="OpenSymbol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  <w:sz w:val="20"/>
    </w:rPr>
  </w:style>
  <w:style w:type="character" w:customStyle="1" w:styleId="WW8Num4z2">
    <w:name w:val="WW8Num4z2"/>
    <w:rPr>
      <w:rFonts w:ascii="Wingdings" w:hAnsi="Wingdings" w:cs="Wingdings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5Car">
    <w:name w:val="Titre 5 Car"/>
    <w:rPr>
      <w:rFonts w:ascii="Cambria" w:hAnsi="Cambria" w:cs="Cambria"/>
      <w:color w:val="243F60"/>
    </w:rPr>
  </w:style>
  <w:style w:type="character" w:customStyle="1" w:styleId="Titre7Car">
    <w:name w:val="Titre 7 Car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Pr>
      <w:rFonts w:ascii="Arial" w:hAnsi="Arial" w:cs="Arial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En-tteCar">
    <w:name w:val="En-tête Car"/>
    <w:rPr>
      <w:rFonts w:cs="Calibri"/>
    </w:rPr>
  </w:style>
  <w:style w:type="character" w:customStyle="1" w:styleId="PieddepageCar">
    <w:name w:val="Pied de page Car"/>
    <w:rPr>
      <w:rFonts w:cs="Calibri"/>
    </w:rPr>
  </w:style>
  <w:style w:type="character" w:customStyle="1" w:styleId="TitreCar">
    <w:name w:val="Titre Car"/>
    <w:rPr>
      <w:b/>
      <w:bCs/>
      <w:sz w:val="24"/>
      <w:szCs w:val="24"/>
    </w:rPr>
  </w:style>
  <w:style w:type="character" w:customStyle="1" w:styleId="Sous-titreCar">
    <w:name w:val="Sous-titre Car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rPr>
      <w:rFonts w:ascii="Calibri" w:eastAsia="Calibri" w:hAnsi="Calibri" w:cs="Calibri"/>
    </w:rPr>
  </w:style>
  <w:style w:type="character" w:customStyle="1" w:styleId="ObjetducommentaireCar">
    <w:name w:val="Objet du commentaire Car"/>
    <w:rPr>
      <w:rFonts w:ascii="Calibri" w:eastAsia="Calibri" w:hAnsi="Calibri" w:cs="Calibri"/>
      <w:b/>
      <w:bCs/>
    </w:rPr>
  </w:style>
  <w:style w:type="paragraph" w:customStyle="1" w:styleId="Titre20">
    <w:name w:val="Titre2"/>
    <w:basedOn w:val="Normal"/>
    <w:next w:val="Sous-titr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sdetexte">
    <w:name w:val="Body Text"/>
    <w:basedOn w:val="Normal"/>
    <w:link w:val="CorpsdetexteCar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pPr>
      <w:ind w:left="72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Pr>
      <w:rFonts w:ascii="Times New Roman" w:eastAsia="Times New Roman" w:hAnsi="Times New Roman" w:cs="Times New Roman"/>
    </w:rPr>
  </w:style>
  <w:style w:type="paragraph" w:styleId="Sansinterligne">
    <w:name w:val="No Spacing"/>
    <w:qFormat/>
    <w:pPr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pPr>
      <w:widowControl w:val="0"/>
      <w:jc w:val="center"/>
    </w:pPr>
    <w:rPr>
      <w:rFonts w:ascii="Calibri" w:eastAsia="Calibri" w:hAnsi="Calibri" w:cs="Calibri"/>
      <w:sz w:val="24"/>
      <w:szCs w:val="24"/>
      <w:lang w:val="de-DE" w:eastAsia="zh-CN"/>
    </w:rPr>
  </w:style>
  <w:style w:type="paragraph" w:styleId="En-tte">
    <w:name w:val="header"/>
    <w:basedOn w:val="Normal"/>
    <w:link w:val="En-tteCar1"/>
  </w:style>
  <w:style w:type="paragraph" w:styleId="Pieddepage">
    <w:name w:val="footer"/>
    <w:basedOn w:val="Normal"/>
    <w:link w:val="PieddepageCar1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rPr>
      <w:b/>
      <w:bCs/>
    </w:rPr>
  </w:style>
  <w:style w:type="paragraph" w:styleId="Sous-titre">
    <w:name w:val="Subtitle"/>
    <w:basedOn w:val="Normal"/>
    <w:next w:val="Normal"/>
    <w:link w:val="Sous-titreCar1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Commentaire1">
    <w:name w:val="Commentaire1"/>
    <w:basedOn w:val="Normal"/>
    <w:rPr>
      <w:rFonts w:cs="Times New Roman"/>
      <w:sz w:val="20"/>
      <w:szCs w:val="20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Grillemoyenne1-Accent21">
    <w:name w:val="Grille moyenne 1 - Accent 21"/>
    <w:basedOn w:val="Normal"/>
    <w:pPr>
      <w:spacing w:after="160" w:line="256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spacing w:after="160" w:line="256" w:lineRule="auto"/>
      <w:ind w:left="720"/>
      <w:contextualSpacing/>
      <w:jc w:val="left"/>
    </w:pPr>
    <w:rPr>
      <w:rFonts w:cs="Times New Roman"/>
    </w:rPr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formula">
    <w:name w:val="formula"/>
  </w:style>
  <w:style w:type="character" w:styleId="Accentuation">
    <w:name w:val="Emphasis"/>
    <w:uiPriority w:val="20"/>
    <w:qFormat/>
    <w:rPr>
      <w:i/>
      <w:iCs/>
    </w:rPr>
  </w:style>
  <w:style w:type="paragraph" w:customStyle="1" w:styleId="Standard">
    <w:name w:val="Standard"/>
    <w:rPr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Pr>
      <w:rFonts w:ascii="Calibri" w:eastAsia="Calibri" w:hAnsi="Calibri" w:cs="Calibri"/>
      <w:lang w:eastAsia="zh-CN"/>
    </w:rPr>
  </w:style>
  <w:style w:type="paragraph" w:styleId="Rvision">
    <w:name w:val="Revision"/>
    <w:hidden/>
    <w:uiPriority w:val="99"/>
    <w:semiHidden/>
    <w:rPr>
      <w:rFonts w:ascii="Calibri" w:eastAsia="Calibri" w:hAnsi="Calibri" w:cs="Calibri"/>
      <w:sz w:val="22"/>
      <w:szCs w:val="22"/>
      <w:lang w:eastAsia="zh-CN"/>
    </w:rPr>
  </w:style>
  <w:style w:type="paragraph" w:customStyle="1" w:styleId="sun1">
    <w:name w:val="sun1"/>
    <w:basedOn w:val="Default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FreeSans" w:eastAsia="Tahoma" w:hAnsi="FreeSans" w:cs="FreeSans"/>
      <w:sz w:val="36"/>
      <w:lang w:eastAsia="zh-CN" w:bidi="hi-IN"/>
    </w:rPr>
  </w:style>
  <w:style w:type="character" w:customStyle="1" w:styleId="En-tteCar1">
    <w:name w:val="En-tête Car1"/>
    <w:basedOn w:val="Policepardfaut"/>
    <w:link w:val="En-tte"/>
    <w:rPr>
      <w:rFonts w:ascii="Calibri" w:eastAsia="Calibri" w:hAnsi="Calibri" w:cs="Calibri"/>
      <w:sz w:val="22"/>
      <w:szCs w:val="22"/>
      <w:lang w:eastAsia="zh-CN"/>
    </w:rPr>
  </w:style>
  <w:style w:type="character" w:customStyle="1" w:styleId="CorpsdetexteCar">
    <w:name w:val="Corps de texte Car"/>
    <w:basedOn w:val="Policepardfaut"/>
    <w:link w:val="Corpsdetexte"/>
    <w:rsid w:val="001D6C72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484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ECE_24_SVT</dc:creator>
  <cp:lastModifiedBy>RENALD ESTAVOYER</cp:lastModifiedBy>
  <cp:revision>2</cp:revision>
  <dcterms:created xsi:type="dcterms:W3CDTF">2025-11-05T14:32:00Z</dcterms:created>
  <dcterms:modified xsi:type="dcterms:W3CDTF">2025-11-05T14:32:00Z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0x010100873AB55E0CC5DA459F57F5A42893F46A005A087D358B12CA4E82A8A8BA9B8A8CF200D3544DBFAD4F664AA25DF68E6D1F0A9E00689F2856DFEDCE40890FDCED81A7DFC900F734428F0E6ACB4EAAFA1F605D28DD0C</vt:lpwstr>
  </property>
  <property fmtid="{D5CDD505-2E9C-101B-9397-08002B2CF9AE}" pid="3" name="Description0">
    <vt:lpwstr>spécificité des enzymes digestives</vt:lpwstr>
  </property>
</Properties>
</file>